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Overlap w:val="never"/>
        <w:tblW w:w="9922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922"/>
      </w:tblGrid>
      <w:tr w:rsidR="00AA4F57">
        <w:trPr>
          <w:jc w:val="center"/>
        </w:trPr>
        <w:tc>
          <w:tcPr>
            <w:tcW w:w="992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A4F57" w:rsidRDefault="00BE7445">
            <w:pPr>
              <w:spacing w:before="190" w:after="190"/>
              <w:jc w:val="center"/>
            </w:pPr>
            <w:r>
              <w:rPr>
                <w:noProof/>
              </w:rPr>
              <w:drawing>
                <wp:inline distT="0" distB="0" distL="0" distR="0">
                  <wp:extent cx="666750" cy="733425"/>
                  <wp:effectExtent l="0" t="0" r="0" b="0"/>
                  <wp:docPr id="1" name="Рисунок 1" descr="гер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гер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6750" cy="733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A0089" w:rsidRPr="00E82657" w:rsidRDefault="003A0089" w:rsidP="003A0089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E82657">
              <w:rPr>
                <w:b/>
                <w:sz w:val="28"/>
                <w:szCs w:val="28"/>
              </w:rPr>
              <w:t>Д У М А</w:t>
            </w:r>
          </w:p>
          <w:p w:rsidR="003A0089" w:rsidRPr="00E82657" w:rsidRDefault="003A0089" w:rsidP="003A0089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E82657">
              <w:rPr>
                <w:b/>
                <w:sz w:val="28"/>
                <w:szCs w:val="28"/>
              </w:rPr>
              <w:t>ГОРОДСКОГО ОКРУГА ПОХВИСТНЕВО</w:t>
            </w:r>
          </w:p>
          <w:p w:rsidR="003A0089" w:rsidRPr="00E82657" w:rsidRDefault="003A0089" w:rsidP="003A0089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E82657">
              <w:rPr>
                <w:b/>
                <w:sz w:val="28"/>
                <w:szCs w:val="28"/>
              </w:rPr>
              <w:t>САМАРСКОЙ ОБЛАСТИ</w:t>
            </w:r>
          </w:p>
          <w:p w:rsidR="003A0089" w:rsidRDefault="00405E3E" w:rsidP="003A0089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proofErr w:type="gramStart"/>
            <w:r>
              <w:rPr>
                <w:b/>
                <w:sz w:val="28"/>
                <w:szCs w:val="28"/>
              </w:rPr>
              <w:t>ВОСЬМОГО</w:t>
            </w:r>
            <w:r w:rsidR="003A0089" w:rsidRPr="00135891">
              <w:rPr>
                <w:b/>
                <w:sz w:val="28"/>
                <w:szCs w:val="28"/>
              </w:rPr>
              <w:t xml:space="preserve">  СОЗЫВА</w:t>
            </w:r>
            <w:proofErr w:type="gramEnd"/>
          </w:p>
          <w:p w:rsidR="00AC13C6" w:rsidRDefault="00AC13C6" w:rsidP="003A0089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</w:p>
          <w:p w:rsidR="00AC13C6" w:rsidRPr="00DB1157" w:rsidRDefault="00AC13C6" w:rsidP="00AC13C6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DB1157">
              <w:rPr>
                <w:b/>
                <w:sz w:val="28"/>
                <w:szCs w:val="28"/>
              </w:rPr>
              <w:t>Р Е Ш Е Н И Е</w:t>
            </w:r>
          </w:p>
          <w:p w:rsidR="007609AC" w:rsidRDefault="007609AC" w:rsidP="007609AC">
            <w:pPr>
              <w:widowControl w:val="0"/>
              <w:spacing w:line="276" w:lineRule="auto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24 декабря 2025 года                                                                                    № 5-27</w:t>
            </w:r>
          </w:p>
          <w:p w:rsidR="00AC13C6" w:rsidRPr="00DB1157" w:rsidRDefault="00AC13C6" w:rsidP="00AC13C6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bookmarkStart w:id="0" w:name="_GoBack"/>
            <w:bookmarkEnd w:id="0"/>
          </w:p>
          <w:p w:rsidR="00AC13C6" w:rsidRDefault="00AC13C6" w:rsidP="00AC13C6">
            <w:pPr>
              <w:spacing w:before="190" w:after="190"/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О бюджете городского округа Похвистнево</w:t>
            </w:r>
          </w:p>
          <w:p w:rsidR="00AA4F57" w:rsidRDefault="00AC13C6" w:rsidP="00AC13C6">
            <w:pPr>
              <w:spacing w:before="190" w:after="19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на 202</w:t>
            </w:r>
            <w:r w:rsidR="00405E3E">
              <w:rPr>
                <w:b/>
                <w:bCs/>
                <w:color w:val="000000"/>
                <w:sz w:val="28"/>
                <w:szCs w:val="28"/>
              </w:rPr>
              <w:t>6</w:t>
            </w:r>
            <w:r>
              <w:rPr>
                <w:b/>
                <w:bCs/>
                <w:color w:val="000000"/>
                <w:sz w:val="28"/>
                <w:szCs w:val="28"/>
              </w:rPr>
              <w:t xml:space="preserve"> финансовый год и плановый период 202</w:t>
            </w:r>
            <w:r w:rsidR="00405E3E">
              <w:rPr>
                <w:b/>
                <w:bCs/>
                <w:color w:val="000000"/>
                <w:sz w:val="28"/>
                <w:szCs w:val="28"/>
              </w:rPr>
              <w:t>7</w:t>
            </w:r>
            <w:r>
              <w:rPr>
                <w:b/>
                <w:bCs/>
                <w:color w:val="000000"/>
                <w:sz w:val="28"/>
                <w:szCs w:val="28"/>
              </w:rPr>
              <w:t xml:space="preserve"> и 202</w:t>
            </w:r>
            <w:r w:rsidR="00405E3E">
              <w:rPr>
                <w:b/>
                <w:bCs/>
                <w:color w:val="000000"/>
                <w:sz w:val="28"/>
                <w:szCs w:val="28"/>
              </w:rPr>
              <w:t xml:space="preserve">8 </w:t>
            </w:r>
            <w:r>
              <w:rPr>
                <w:b/>
                <w:bCs/>
                <w:color w:val="000000"/>
                <w:sz w:val="28"/>
                <w:szCs w:val="28"/>
              </w:rPr>
              <w:t>годов</w:t>
            </w:r>
          </w:p>
          <w:p w:rsidR="009837A6" w:rsidRDefault="009837A6" w:rsidP="00AC13C6">
            <w:pPr>
              <w:spacing w:line="360" w:lineRule="auto"/>
              <w:ind w:firstLine="709"/>
              <w:jc w:val="both"/>
              <w:rPr>
                <w:sz w:val="28"/>
                <w:szCs w:val="28"/>
              </w:rPr>
            </w:pPr>
          </w:p>
          <w:p w:rsidR="00AC13C6" w:rsidRPr="00DB1157" w:rsidRDefault="00AC13C6" w:rsidP="00AC13C6">
            <w:pPr>
              <w:spacing w:line="360" w:lineRule="auto"/>
              <w:ind w:firstLine="709"/>
              <w:jc w:val="both"/>
              <w:rPr>
                <w:sz w:val="28"/>
                <w:szCs w:val="28"/>
              </w:rPr>
            </w:pPr>
            <w:r w:rsidRPr="00DB1157">
              <w:rPr>
                <w:sz w:val="28"/>
                <w:szCs w:val="28"/>
              </w:rPr>
              <w:t xml:space="preserve">Рассмотрев представленный </w:t>
            </w:r>
            <w:proofErr w:type="gramStart"/>
            <w:r w:rsidRPr="00DB1157">
              <w:rPr>
                <w:sz w:val="28"/>
                <w:szCs w:val="28"/>
              </w:rPr>
              <w:t>Главой  городского</w:t>
            </w:r>
            <w:proofErr w:type="gramEnd"/>
            <w:r w:rsidRPr="00DB1157">
              <w:rPr>
                <w:sz w:val="28"/>
                <w:szCs w:val="28"/>
              </w:rPr>
              <w:t xml:space="preserve"> округа проект решения Думы городского округа «О бюджете городского округа Похвистнево Самарской области на 202</w:t>
            </w:r>
            <w:r w:rsidR="00405E3E">
              <w:rPr>
                <w:sz w:val="28"/>
                <w:szCs w:val="28"/>
              </w:rPr>
              <w:t>6</w:t>
            </w:r>
            <w:r w:rsidRPr="00DB1157">
              <w:rPr>
                <w:sz w:val="28"/>
                <w:szCs w:val="28"/>
              </w:rPr>
              <w:t xml:space="preserve"> год и на плановый период 202</w:t>
            </w:r>
            <w:r w:rsidR="00405E3E">
              <w:rPr>
                <w:sz w:val="28"/>
                <w:szCs w:val="28"/>
              </w:rPr>
              <w:t>7</w:t>
            </w:r>
            <w:r w:rsidRPr="00DB1157">
              <w:rPr>
                <w:sz w:val="28"/>
                <w:szCs w:val="28"/>
              </w:rPr>
              <w:t xml:space="preserve"> и 202</w:t>
            </w:r>
            <w:r w:rsidR="00405E3E">
              <w:rPr>
                <w:sz w:val="28"/>
                <w:szCs w:val="28"/>
              </w:rPr>
              <w:t>8</w:t>
            </w:r>
            <w:r w:rsidRPr="00DB1157">
              <w:rPr>
                <w:sz w:val="28"/>
                <w:szCs w:val="28"/>
              </w:rPr>
              <w:t xml:space="preserve"> годов», Дума городского округа Похвистнево Самарской области</w:t>
            </w:r>
          </w:p>
          <w:p w:rsidR="00AA4F57" w:rsidRDefault="00BB62F4">
            <w:pPr>
              <w:spacing w:before="190" w:after="190"/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 xml:space="preserve">Р Е Ш И </w:t>
            </w:r>
            <w:r w:rsidR="00AC13C6">
              <w:rPr>
                <w:b/>
                <w:bCs/>
                <w:color w:val="000000"/>
                <w:sz w:val="28"/>
                <w:szCs w:val="28"/>
              </w:rPr>
              <w:t>Л А:</w:t>
            </w:r>
          </w:p>
          <w:p w:rsidR="00AA4F57" w:rsidRDefault="00AA4F57">
            <w:pPr>
              <w:spacing w:before="190" w:after="190"/>
              <w:jc w:val="center"/>
            </w:pPr>
          </w:p>
        </w:tc>
      </w:tr>
    </w:tbl>
    <w:p w:rsidR="00AA4F57" w:rsidRDefault="00AA4F57">
      <w:pPr>
        <w:rPr>
          <w:vanish/>
        </w:rPr>
      </w:pPr>
    </w:p>
    <w:tbl>
      <w:tblPr>
        <w:tblOverlap w:val="never"/>
        <w:tblW w:w="992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922"/>
      </w:tblGrid>
      <w:tr w:rsidR="00AA4F57">
        <w:tc>
          <w:tcPr>
            <w:tcW w:w="992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A4F57" w:rsidRDefault="00BB62F4">
            <w:pPr>
              <w:spacing w:before="190" w:after="190" w:line="360" w:lineRule="auto"/>
              <w:ind w:firstLine="700"/>
            </w:pPr>
            <w:r>
              <w:rPr>
                <w:b/>
                <w:bCs/>
                <w:color w:val="000000"/>
                <w:sz w:val="28"/>
                <w:szCs w:val="28"/>
              </w:rPr>
              <w:t>Статья 1</w:t>
            </w:r>
          </w:p>
          <w:p w:rsidR="00AA4F57" w:rsidRDefault="00BB62F4">
            <w:pPr>
              <w:spacing w:before="190" w:after="190" w:line="360" w:lineRule="auto"/>
              <w:ind w:firstLine="700"/>
            </w:pPr>
            <w:r>
              <w:rPr>
                <w:color w:val="000000"/>
                <w:sz w:val="28"/>
                <w:szCs w:val="28"/>
              </w:rPr>
              <w:t>1. Утвердить основные характеристики местного бюджета на 202</w:t>
            </w:r>
            <w:r w:rsidR="00405E3E">
              <w:rPr>
                <w:color w:val="000000"/>
                <w:sz w:val="28"/>
                <w:szCs w:val="28"/>
              </w:rPr>
              <w:t>6</w:t>
            </w:r>
            <w:r>
              <w:rPr>
                <w:color w:val="000000"/>
                <w:sz w:val="28"/>
                <w:szCs w:val="28"/>
              </w:rPr>
              <w:t xml:space="preserve"> год:</w:t>
            </w:r>
          </w:p>
          <w:p w:rsidR="00AA4F57" w:rsidRDefault="00BB62F4">
            <w:pPr>
              <w:spacing w:before="190" w:after="190" w:line="360" w:lineRule="auto"/>
              <w:ind w:firstLine="700"/>
            </w:pPr>
            <w:r>
              <w:rPr>
                <w:color w:val="000000"/>
                <w:sz w:val="28"/>
                <w:szCs w:val="28"/>
              </w:rPr>
              <w:t xml:space="preserve">общий объем доходов – </w:t>
            </w:r>
            <w:r w:rsidR="00405E3E">
              <w:rPr>
                <w:color w:val="000000"/>
                <w:sz w:val="28"/>
                <w:szCs w:val="28"/>
              </w:rPr>
              <w:t>9</w:t>
            </w:r>
            <w:r w:rsidR="00AB0C05">
              <w:rPr>
                <w:color w:val="000000"/>
                <w:sz w:val="28"/>
                <w:szCs w:val="28"/>
              </w:rPr>
              <w:t>70</w:t>
            </w:r>
            <w:r w:rsidR="00405E3E">
              <w:rPr>
                <w:color w:val="000000"/>
                <w:sz w:val="28"/>
                <w:szCs w:val="28"/>
              </w:rPr>
              <w:t xml:space="preserve"> </w:t>
            </w:r>
            <w:r w:rsidR="00AB0C05">
              <w:rPr>
                <w:color w:val="000000"/>
                <w:sz w:val="28"/>
                <w:szCs w:val="28"/>
              </w:rPr>
              <w:t>768</w:t>
            </w:r>
            <w:r>
              <w:rPr>
                <w:color w:val="000000"/>
                <w:sz w:val="28"/>
                <w:szCs w:val="28"/>
              </w:rPr>
              <w:t xml:space="preserve"> тыс. рублей;</w:t>
            </w:r>
          </w:p>
          <w:p w:rsidR="00AA4F57" w:rsidRDefault="00BB62F4">
            <w:pPr>
              <w:spacing w:before="190" w:after="190" w:line="360" w:lineRule="auto"/>
              <w:ind w:firstLine="700"/>
            </w:pPr>
            <w:r>
              <w:rPr>
                <w:color w:val="000000"/>
                <w:sz w:val="28"/>
                <w:szCs w:val="28"/>
              </w:rPr>
              <w:t xml:space="preserve">общий объем расходов – </w:t>
            </w:r>
            <w:r w:rsidR="00405E3E">
              <w:rPr>
                <w:color w:val="000000"/>
                <w:sz w:val="28"/>
                <w:szCs w:val="28"/>
              </w:rPr>
              <w:t>9</w:t>
            </w:r>
            <w:r w:rsidR="00AB0C05">
              <w:rPr>
                <w:color w:val="000000"/>
                <w:sz w:val="28"/>
                <w:szCs w:val="28"/>
              </w:rPr>
              <w:t>56</w:t>
            </w:r>
            <w:r w:rsidR="00405E3E">
              <w:rPr>
                <w:color w:val="000000"/>
                <w:sz w:val="28"/>
                <w:szCs w:val="28"/>
              </w:rPr>
              <w:t> </w:t>
            </w:r>
            <w:r w:rsidR="00AB0C05">
              <w:rPr>
                <w:color w:val="000000"/>
                <w:sz w:val="28"/>
                <w:szCs w:val="28"/>
              </w:rPr>
              <w:t>331</w:t>
            </w:r>
            <w:r w:rsidR="00405E3E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тыс. рублей;</w:t>
            </w:r>
          </w:p>
          <w:p w:rsidR="00AA4F57" w:rsidRDefault="00AB0C05">
            <w:pPr>
              <w:spacing w:before="190" w:after="190" w:line="360" w:lineRule="auto"/>
              <w:ind w:firstLine="700"/>
            </w:pPr>
            <w:r>
              <w:rPr>
                <w:color w:val="000000"/>
                <w:sz w:val="28"/>
                <w:szCs w:val="28"/>
              </w:rPr>
              <w:t>про</w:t>
            </w:r>
            <w:r w:rsidR="00BB62F4">
              <w:rPr>
                <w:color w:val="000000"/>
                <w:sz w:val="28"/>
                <w:szCs w:val="28"/>
              </w:rPr>
              <w:t>фицит –</w:t>
            </w:r>
            <w:r w:rsidR="00B969DF">
              <w:rPr>
                <w:color w:val="000000"/>
                <w:sz w:val="28"/>
                <w:szCs w:val="28"/>
              </w:rPr>
              <w:t xml:space="preserve"> </w:t>
            </w:r>
            <w:r w:rsidR="00405E3E">
              <w:rPr>
                <w:color w:val="000000"/>
                <w:sz w:val="28"/>
                <w:szCs w:val="28"/>
              </w:rPr>
              <w:t>1</w:t>
            </w:r>
            <w:r>
              <w:rPr>
                <w:color w:val="000000"/>
                <w:sz w:val="28"/>
                <w:szCs w:val="28"/>
              </w:rPr>
              <w:t>4</w:t>
            </w:r>
            <w:r w:rsidR="00405E3E">
              <w:rPr>
                <w:color w:val="000000"/>
                <w:sz w:val="28"/>
                <w:szCs w:val="28"/>
              </w:rPr>
              <w:t> </w:t>
            </w:r>
            <w:r>
              <w:rPr>
                <w:color w:val="000000"/>
                <w:sz w:val="28"/>
                <w:szCs w:val="28"/>
              </w:rPr>
              <w:t>437</w:t>
            </w:r>
            <w:r w:rsidR="00405E3E">
              <w:rPr>
                <w:color w:val="000000"/>
                <w:sz w:val="28"/>
                <w:szCs w:val="28"/>
              </w:rPr>
              <w:t xml:space="preserve"> </w:t>
            </w:r>
            <w:r w:rsidR="00BB62F4">
              <w:rPr>
                <w:color w:val="000000"/>
                <w:sz w:val="28"/>
                <w:szCs w:val="28"/>
              </w:rPr>
              <w:t>тыс. рублей.</w:t>
            </w:r>
          </w:p>
          <w:p w:rsidR="00AA4F57" w:rsidRDefault="00BB62F4">
            <w:pPr>
              <w:spacing w:before="190" w:after="190" w:line="360" w:lineRule="auto"/>
              <w:ind w:firstLine="700"/>
            </w:pPr>
            <w:r>
              <w:rPr>
                <w:color w:val="000000"/>
                <w:sz w:val="28"/>
                <w:szCs w:val="28"/>
              </w:rPr>
              <w:t>2. Утвердить основные характеристики местного бюджета на 202</w:t>
            </w:r>
            <w:r w:rsidR="00405E3E">
              <w:rPr>
                <w:color w:val="000000"/>
                <w:sz w:val="28"/>
                <w:szCs w:val="28"/>
              </w:rPr>
              <w:t>7</w:t>
            </w:r>
            <w:r>
              <w:rPr>
                <w:color w:val="000000"/>
                <w:sz w:val="28"/>
                <w:szCs w:val="28"/>
              </w:rPr>
              <w:t xml:space="preserve"> год:</w:t>
            </w:r>
          </w:p>
          <w:p w:rsidR="00AA4F57" w:rsidRDefault="00BB62F4">
            <w:pPr>
              <w:spacing w:before="190" w:after="190" w:line="360" w:lineRule="auto"/>
              <w:ind w:firstLine="700"/>
            </w:pPr>
            <w:r>
              <w:rPr>
                <w:color w:val="000000"/>
                <w:sz w:val="28"/>
                <w:szCs w:val="28"/>
              </w:rPr>
              <w:t xml:space="preserve">общий объем доходов – </w:t>
            </w:r>
            <w:r w:rsidR="00AB0C05">
              <w:rPr>
                <w:color w:val="000000"/>
                <w:sz w:val="28"/>
                <w:szCs w:val="28"/>
              </w:rPr>
              <w:t>911 827</w:t>
            </w:r>
            <w:r>
              <w:rPr>
                <w:color w:val="000000"/>
                <w:sz w:val="28"/>
                <w:szCs w:val="28"/>
              </w:rPr>
              <w:t xml:space="preserve"> тыс. рублей;</w:t>
            </w:r>
          </w:p>
          <w:p w:rsidR="00AA4F57" w:rsidRDefault="00BB62F4">
            <w:pPr>
              <w:spacing w:before="190" w:after="190" w:line="360" w:lineRule="auto"/>
              <w:ind w:firstLine="700"/>
            </w:pPr>
            <w:r>
              <w:rPr>
                <w:color w:val="000000"/>
                <w:sz w:val="28"/>
                <w:szCs w:val="28"/>
              </w:rPr>
              <w:lastRenderedPageBreak/>
              <w:t xml:space="preserve">общий объем расходов – </w:t>
            </w:r>
            <w:r w:rsidR="00AB0C05">
              <w:rPr>
                <w:color w:val="000000"/>
                <w:sz w:val="28"/>
                <w:szCs w:val="28"/>
              </w:rPr>
              <w:t>886 843</w:t>
            </w:r>
            <w:r w:rsidR="00B969DF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тыс. рублей;</w:t>
            </w:r>
          </w:p>
          <w:p w:rsidR="00AA4F57" w:rsidRDefault="00405E3E">
            <w:pPr>
              <w:spacing w:before="190" w:after="190" w:line="360" w:lineRule="auto"/>
              <w:ind w:firstLine="700"/>
            </w:pPr>
            <w:r>
              <w:rPr>
                <w:color w:val="000000"/>
                <w:sz w:val="28"/>
                <w:szCs w:val="28"/>
              </w:rPr>
              <w:t>про</w:t>
            </w:r>
            <w:r w:rsidR="00BB62F4">
              <w:rPr>
                <w:color w:val="000000"/>
                <w:sz w:val="28"/>
                <w:szCs w:val="28"/>
              </w:rPr>
              <w:t>фицит –</w:t>
            </w:r>
            <w:r>
              <w:rPr>
                <w:color w:val="000000"/>
                <w:sz w:val="28"/>
                <w:szCs w:val="28"/>
              </w:rPr>
              <w:t>2</w:t>
            </w:r>
            <w:r w:rsidR="00AB0C05">
              <w:rPr>
                <w:color w:val="000000"/>
                <w:sz w:val="28"/>
                <w:szCs w:val="28"/>
              </w:rPr>
              <w:t>4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="00AB0C05">
              <w:rPr>
                <w:color w:val="000000"/>
                <w:sz w:val="28"/>
                <w:szCs w:val="28"/>
              </w:rPr>
              <w:t>984</w:t>
            </w:r>
            <w:r w:rsidR="00BB62F4">
              <w:rPr>
                <w:color w:val="000000"/>
                <w:sz w:val="28"/>
                <w:szCs w:val="28"/>
              </w:rPr>
              <w:t xml:space="preserve"> тыс. рублей.</w:t>
            </w:r>
          </w:p>
          <w:p w:rsidR="00AA4F57" w:rsidRDefault="00BB62F4">
            <w:pPr>
              <w:spacing w:before="190" w:after="190" w:line="360" w:lineRule="auto"/>
              <w:ind w:firstLine="700"/>
            </w:pPr>
            <w:r>
              <w:rPr>
                <w:color w:val="000000"/>
                <w:sz w:val="28"/>
                <w:szCs w:val="28"/>
              </w:rPr>
              <w:t>3. Утвердить основные характеристики местного бюджета на 202</w:t>
            </w:r>
            <w:r w:rsidR="00405E3E">
              <w:rPr>
                <w:color w:val="000000"/>
                <w:sz w:val="28"/>
                <w:szCs w:val="28"/>
              </w:rPr>
              <w:t>8</w:t>
            </w:r>
            <w:r>
              <w:rPr>
                <w:color w:val="000000"/>
                <w:sz w:val="28"/>
                <w:szCs w:val="28"/>
              </w:rPr>
              <w:t xml:space="preserve"> год:</w:t>
            </w:r>
          </w:p>
          <w:p w:rsidR="00AA4F57" w:rsidRDefault="00BB62F4">
            <w:pPr>
              <w:spacing w:before="190" w:after="190" w:line="360" w:lineRule="auto"/>
              <w:ind w:firstLine="700"/>
            </w:pPr>
            <w:r>
              <w:rPr>
                <w:color w:val="000000"/>
                <w:sz w:val="28"/>
                <w:szCs w:val="28"/>
              </w:rPr>
              <w:t xml:space="preserve">общий объем доходов – </w:t>
            </w:r>
            <w:r w:rsidR="00AB0C05">
              <w:rPr>
                <w:color w:val="000000"/>
                <w:sz w:val="28"/>
                <w:szCs w:val="28"/>
              </w:rPr>
              <w:t>723 318</w:t>
            </w:r>
            <w:r>
              <w:rPr>
                <w:color w:val="000000"/>
                <w:sz w:val="28"/>
                <w:szCs w:val="28"/>
              </w:rPr>
              <w:t xml:space="preserve"> тыс. рублей;</w:t>
            </w:r>
          </w:p>
          <w:p w:rsidR="00AA4F57" w:rsidRDefault="00BB62F4">
            <w:pPr>
              <w:spacing w:before="190" w:after="190" w:line="360" w:lineRule="auto"/>
              <w:ind w:firstLine="700"/>
            </w:pPr>
            <w:r>
              <w:rPr>
                <w:color w:val="000000"/>
                <w:sz w:val="28"/>
                <w:szCs w:val="28"/>
              </w:rPr>
              <w:t xml:space="preserve">общий объем расходов – </w:t>
            </w:r>
            <w:r w:rsidR="00405E3E">
              <w:rPr>
                <w:color w:val="000000"/>
                <w:sz w:val="28"/>
                <w:szCs w:val="28"/>
              </w:rPr>
              <w:t>6</w:t>
            </w:r>
            <w:r w:rsidR="00AB0C05">
              <w:rPr>
                <w:color w:val="000000"/>
                <w:sz w:val="28"/>
                <w:szCs w:val="28"/>
              </w:rPr>
              <w:t>7</w:t>
            </w:r>
            <w:r w:rsidR="00405E3E">
              <w:rPr>
                <w:color w:val="000000"/>
                <w:sz w:val="28"/>
                <w:szCs w:val="28"/>
              </w:rPr>
              <w:t>4 </w:t>
            </w:r>
            <w:r w:rsidR="00AB0C05">
              <w:rPr>
                <w:color w:val="000000"/>
                <w:sz w:val="28"/>
                <w:szCs w:val="28"/>
              </w:rPr>
              <w:t>618</w:t>
            </w:r>
            <w:r w:rsidR="00405E3E">
              <w:rPr>
                <w:color w:val="000000"/>
                <w:sz w:val="28"/>
                <w:szCs w:val="28"/>
              </w:rPr>
              <w:t xml:space="preserve"> т</w:t>
            </w:r>
            <w:r>
              <w:rPr>
                <w:color w:val="000000"/>
                <w:sz w:val="28"/>
                <w:szCs w:val="28"/>
              </w:rPr>
              <w:t>ыс. рублей;</w:t>
            </w:r>
          </w:p>
          <w:p w:rsidR="00AA4F57" w:rsidRDefault="00405E3E">
            <w:pPr>
              <w:spacing w:before="190" w:after="190" w:line="360" w:lineRule="auto"/>
              <w:ind w:firstLine="700"/>
            </w:pPr>
            <w:r>
              <w:rPr>
                <w:color w:val="000000"/>
                <w:sz w:val="28"/>
                <w:szCs w:val="28"/>
              </w:rPr>
              <w:t>профицит</w:t>
            </w:r>
            <w:r w:rsidR="00BB62F4">
              <w:rPr>
                <w:color w:val="000000"/>
                <w:sz w:val="28"/>
                <w:szCs w:val="28"/>
              </w:rPr>
              <w:t xml:space="preserve"> – </w:t>
            </w:r>
            <w:r>
              <w:rPr>
                <w:color w:val="000000"/>
                <w:sz w:val="28"/>
                <w:szCs w:val="28"/>
              </w:rPr>
              <w:t>4</w:t>
            </w:r>
            <w:r w:rsidR="00AB0C05">
              <w:rPr>
                <w:color w:val="000000"/>
                <w:sz w:val="28"/>
                <w:szCs w:val="28"/>
              </w:rPr>
              <w:t>8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="00AB0C05">
              <w:rPr>
                <w:color w:val="000000"/>
                <w:sz w:val="28"/>
                <w:szCs w:val="28"/>
              </w:rPr>
              <w:t>700</w:t>
            </w:r>
            <w:r w:rsidR="00B969DF">
              <w:rPr>
                <w:color w:val="000000"/>
                <w:sz w:val="28"/>
                <w:szCs w:val="28"/>
              </w:rPr>
              <w:t xml:space="preserve"> </w:t>
            </w:r>
            <w:r w:rsidR="00BB62F4">
              <w:rPr>
                <w:color w:val="000000"/>
                <w:sz w:val="28"/>
                <w:szCs w:val="28"/>
              </w:rPr>
              <w:t>тыс. рублей.</w:t>
            </w:r>
          </w:p>
          <w:p w:rsidR="00AA4F57" w:rsidRDefault="00BB62F4">
            <w:pPr>
              <w:spacing w:before="190" w:after="190" w:line="360" w:lineRule="auto"/>
              <w:ind w:firstLine="700"/>
            </w:pPr>
            <w:r>
              <w:rPr>
                <w:b/>
                <w:bCs/>
                <w:color w:val="000000"/>
                <w:sz w:val="28"/>
                <w:szCs w:val="28"/>
              </w:rPr>
              <w:t>Статья 2</w:t>
            </w:r>
          </w:p>
          <w:p w:rsidR="00AA4F57" w:rsidRDefault="00BB62F4">
            <w:pPr>
              <w:spacing w:before="190" w:after="190" w:line="360" w:lineRule="auto"/>
              <w:ind w:firstLine="700"/>
            </w:pPr>
            <w:r>
              <w:rPr>
                <w:color w:val="000000"/>
                <w:sz w:val="28"/>
                <w:szCs w:val="28"/>
              </w:rPr>
              <w:t>Утвердить общий объем условно утвержденных расходов:</w:t>
            </w:r>
          </w:p>
          <w:p w:rsidR="00AA4F57" w:rsidRDefault="00BB62F4">
            <w:pPr>
              <w:spacing w:before="190" w:after="190" w:line="360" w:lineRule="auto"/>
              <w:ind w:firstLine="700"/>
            </w:pPr>
            <w:r>
              <w:rPr>
                <w:color w:val="000000"/>
                <w:sz w:val="28"/>
                <w:szCs w:val="28"/>
              </w:rPr>
              <w:t>на 202</w:t>
            </w:r>
            <w:r w:rsidR="00405E3E">
              <w:rPr>
                <w:color w:val="000000"/>
                <w:sz w:val="28"/>
                <w:szCs w:val="28"/>
              </w:rPr>
              <w:t>7</w:t>
            </w:r>
            <w:r>
              <w:rPr>
                <w:color w:val="000000"/>
                <w:sz w:val="28"/>
                <w:szCs w:val="28"/>
              </w:rPr>
              <w:t xml:space="preserve"> год – </w:t>
            </w:r>
            <w:r w:rsidR="00AB0C05">
              <w:rPr>
                <w:color w:val="000000"/>
                <w:sz w:val="28"/>
                <w:szCs w:val="28"/>
              </w:rPr>
              <w:t>22 171</w:t>
            </w:r>
            <w:r>
              <w:rPr>
                <w:color w:val="000000"/>
                <w:sz w:val="28"/>
                <w:szCs w:val="28"/>
              </w:rPr>
              <w:t xml:space="preserve"> тыс. рублей;</w:t>
            </w:r>
          </w:p>
          <w:p w:rsidR="00AA4F57" w:rsidRDefault="00BB62F4">
            <w:pPr>
              <w:spacing w:before="190" w:after="190" w:line="360" w:lineRule="auto"/>
              <w:ind w:firstLine="700"/>
            </w:pPr>
            <w:r>
              <w:rPr>
                <w:color w:val="000000"/>
                <w:sz w:val="28"/>
                <w:szCs w:val="28"/>
              </w:rPr>
              <w:t>на 202</w:t>
            </w:r>
            <w:r w:rsidR="00405E3E">
              <w:rPr>
                <w:color w:val="000000"/>
                <w:sz w:val="28"/>
                <w:szCs w:val="28"/>
              </w:rPr>
              <w:t>8</w:t>
            </w:r>
            <w:r>
              <w:rPr>
                <w:color w:val="000000"/>
                <w:sz w:val="28"/>
                <w:szCs w:val="28"/>
              </w:rPr>
              <w:t xml:space="preserve"> год – </w:t>
            </w:r>
            <w:r w:rsidR="00405E3E">
              <w:rPr>
                <w:color w:val="000000"/>
                <w:sz w:val="28"/>
                <w:szCs w:val="28"/>
              </w:rPr>
              <w:t>3</w:t>
            </w:r>
            <w:r w:rsidR="00AB0C05">
              <w:rPr>
                <w:color w:val="000000"/>
                <w:sz w:val="28"/>
                <w:szCs w:val="28"/>
              </w:rPr>
              <w:t>3</w:t>
            </w:r>
            <w:r w:rsidR="00405E3E">
              <w:rPr>
                <w:color w:val="000000"/>
                <w:sz w:val="28"/>
                <w:szCs w:val="28"/>
              </w:rPr>
              <w:t xml:space="preserve"> </w:t>
            </w:r>
            <w:r w:rsidR="00AB0C05">
              <w:rPr>
                <w:color w:val="000000"/>
                <w:sz w:val="28"/>
                <w:szCs w:val="28"/>
              </w:rPr>
              <w:t>731</w:t>
            </w:r>
            <w:r>
              <w:rPr>
                <w:color w:val="000000"/>
                <w:sz w:val="28"/>
                <w:szCs w:val="28"/>
              </w:rPr>
              <w:t xml:space="preserve"> тыс. рублей.</w:t>
            </w:r>
          </w:p>
          <w:p w:rsidR="00AA4F57" w:rsidRDefault="00BB62F4">
            <w:pPr>
              <w:spacing w:before="190" w:after="190" w:line="360" w:lineRule="auto"/>
              <w:ind w:firstLine="700"/>
            </w:pPr>
            <w:r>
              <w:rPr>
                <w:b/>
                <w:bCs/>
                <w:color w:val="000000"/>
                <w:sz w:val="28"/>
                <w:szCs w:val="28"/>
              </w:rPr>
              <w:t>Статья 3</w:t>
            </w:r>
          </w:p>
          <w:p w:rsidR="00AA4F57" w:rsidRDefault="00BB62F4">
            <w:pPr>
              <w:spacing w:before="190" w:after="190" w:line="360" w:lineRule="auto"/>
              <w:ind w:firstLine="700"/>
            </w:pPr>
            <w:r>
              <w:rPr>
                <w:color w:val="000000"/>
                <w:sz w:val="28"/>
                <w:szCs w:val="28"/>
              </w:rPr>
              <w:t>Утвердить общий объем бюджетных ассигнований, направляемых на исполнение публичных нормативных обязательств в размере:</w:t>
            </w:r>
          </w:p>
          <w:p w:rsidR="007975FC" w:rsidRDefault="007975FC" w:rsidP="007975FC">
            <w:pPr>
              <w:spacing w:before="190" w:after="190" w:line="360" w:lineRule="auto"/>
              <w:ind w:firstLine="700"/>
            </w:pPr>
            <w:r>
              <w:rPr>
                <w:color w:val="000000"/>
                <w:sz w:val="28"/>
                <w:szCs w:val="28"/>
              </w:rPr>
              <w:t>на 202</w:t>
            </w:r>
            <w:r w:rsidR="00733DD4">
              <w:rPr>
                <w:color w:val="000000"/>
                <w:sz w:val="28"/>
                <w:szCs w:val="28"/>
              </w:rPr>
              <w:t>6</w:t>
            </w:r>
            <w:r>
              <w:rPr>
                <w:color w:val="000000"/>
                <w:sz w:val="28"/>
                <w:szCs w:val="28"/>
              </w:rPr>
              <w:t xml:space="preserve"> год – </w:t>
            </w:r>
            <w:r w:rsidR="00733DD4">
              <w:rPr>
                <w:color w:val="000000"/>
                <w:sz w:val="28"/>
                <w:szCs w:val="28"/>
              </w:rPr>
              <w:t>7 670</w:t>
            </w:r>
            <w:r w:rsidR="00B969DF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тыс. рублей;</w:t>
            </w:r>
          </w:p>
          <w:p w:rsidR="007975FC" w:rsidRDefault="007975FC" w:rsidP="007975FC">
            <w:pPr>
              <w:spacing w:before="190" w:after="190" w:line="360" w:lineRule="auto"/>
              <w:ind w:firstLine="700"/>
            </w:pPr>
            <w:r>
              <w:rPr>
                <w:color w:val="000000"/>
                <w:sz w:val="28"/>
                <w:szCs w:val="28"/>
              </w:rPr>
              <w:t>на 202</w:t>
            </w:r>
            <w:r w:rsidR="00733DD4">
              <w:rPr>
                <w:color w:val="000000"/>
                <w:sz w:val="28"/>
                <w:szCs w:val="28"/>
              </w:rPr>
              <w:t>7</w:t>
            </w:r>
            <w:r>
              <w:rPr>
                <w:color w:val="000000"/>
                <w:sz w:val="28"/>
                <w:szCs w:val="28"/>
              </w:rPr>
              <w:t xml:space="preserve"> год – </w:t>
            </w:r>
            <w:r w:rsidR="00733DD4">
              <w:rPr>
                <w:color w:val="000000"/>
                <w:sz w:val="28"/>
                <w:szCs w:val="28"/>
              </w:rPr>
              <w:t>11 162</w:t>
            </w:r>
            <w:r>
              <w:rPr>
                <w:color w:val="000000"/>
                <w:sz w:val="28"/>
                <w:szCs w:val="28"/>
              </w:rPr>
              <w:t xml:space="preserve"> тыс. рублей;</w:t>
            </w:r>
          </w:p>
          <w:p w:rsidR="007975FC" w:rsidRDefault="007975FC" w:rsidP="007975FC">
            <w:pPr>
              <w:spacing w:before="190" w:after="190" w:line="360" w:lineRule="auto"/>
              <w:ind w:firstLine="700"/>
            </w:pPr>
            <w:r>
              <w:rPr>
                <w:color w:val="000000"/>
                <w:sz w:val="28"/>
                <w:szCs w:val="28"/>
              </w:rPr>
              <w:t>на 202</w:t>
            </w:r>
            <w:r w:rsidR="00733DD4">
              <w:rPr>
                <w:color w:val="000000"/>
                <w:sz w:val="28"/>
                <w:szCs w:val="28"/>
              </w:rPr>
              <w:t>8</w:t>
            </w:r>
            <w:r>
              <w:rPr>
                <w:color w:val="000000"/>
                <w:sz w:val="28"/>
                <w:szCs w:val="28"/>
              </w:rPr>
              <w:t xml:space="preserve"> год – </w:t>
            </w:r>
            <w:r w:rsidR="00733DD4">
              <w:rPr>
                <w:color w:val="000000"/>
                <w:sz w:val="28"/>
                <w:szCs w:val="28"/>
              </w:rPr>
              <w:t>7 412</w:t>
            </w:r>
            <w:r>
              <w:rPr>
                <w:color w:val="000000"/>
                <w:sz w:val="28"/>
                <w:szCs w:val="28"/>
              </w:rPr>
              <w:t xml:space="preserve"> тыс. рублей.</w:t>
            </w:r>
          </w:p>
          <w:p w:rsidR="00AA4F57" w:rsidRDefault="00BB62F4">
            <w:pPr>
              <w:spacing w:before="190" w:after="190" w:line="360" w:lineRule="auto"/>
              <w:ind w:firstLine="700"/>
            </w:pPr>
            <w:r>
              <w:rPr>
                <w:b/>
                <w:bCs/>
                <w:color w:val="000000"/>
                <w:sz w:val="28"/>
                <w:szCs w:val="28"/>
              </w:rPr>
              <w:t>Статья 4</w:t>
            </w:r>
          </w:p>
          <w:p w:rsidR="00AA4F57" w:rsidRDefault="00BB62F4">
            <w:pPr>
              <w:spacing w:before="190" w:after="190" w:line="360" w:lineRule="auto"/>
              <w:ind w:firstLine="700"/>
            </w:pPr>
            <w:r>
              <w:rPr>
                <w:color w:val="000000"/>
                <w:sz w:val="28"/>
                <w:szCs w:val="28"/>
              </w:rPr>
              <w:t xml:space="preserve">1. Утвердить объем безвозмездных поступлений в доход бюджета </w:t>
            </w:r>
            <w:r w:rsidR="009A55B8">
              <w:rPr>
                <w:color w:val="000000"/>
                <w:sz w:val="28"/>
                <w:szCs w:val="28"/>
              </w:rPr>
              <w:t>городского округа</w:t>
            </w:r>
            <w:r>
              <w:rPr>
                <w:color w:val="000000"/>
                <w:sz w:val="28"/>
                <w:szCs w:val="28"/>
              </w:rPr>
              <w:t>:</w:t>
            </w:r>
          </w:p>
          <w:p w:rsidR="00AA4F57" w:rsidRDefault="00BB62F4" w:rsidP="00CE6327">
            <w:pPr>
              <w:spacing w:before="190" w:after="190" w:line="276" w:lineRule="auto"/>
              <w:ind w:firstLine="700"/>
            </w:pPr>
            <w:r>
              <w:rPr>
                <w:color w:val="000000"/>
                <w:sz w:val="28"/>
                <w:szCs w:val="28"/>
              </w:rPr>
              <w:t>на 202</w:t>
            </w:r>
            <w:r w:rsidR="00733DD4">
              <w:rPr>
                <w:color w:val="000000"/>
                <w:sz w:val="28"/>
                <w:szCs w:val="28"/>
              </w:rPr>
              <w:t>6</w:t>
            </w:r>
            <w:r>
              <w:rPr>
                <w:color w:val="000000"/>
                <w:sz w:val="28"/>
                <w:szCs w:val="28"/>
              </w:rPr>
              <w:t xml:space="preserve"> год – </w:t>
            </w:r>
            <w:r w:rsidR="001F42ED">
              <w:rPr>
                <w:color w:val="000000"/>
                <w:sz w:val="28"/>
                <w:szCs w:val="28"/>
              </w:rPr>
              <w:t>625 131</w:t>
            </w:r>
            <w:r>
              <w:rPr>
                <w:color w:val="000000"/>
                <w:sz w:val="28"/>
                <w:szCs w:val="28"/>
              </w:rPr>
              <w:t xml:space="preserve"> тыс. рублей;</w:t>
            </w:r>
          </w:p>
          <w:p w:rsidR="00AA4F57" w:rsidRDefault="00BB62F4" w:rsidP="00CE6327">
            <w:pPr>
              <w:spacing w:before="190" w:after="190" w:line="276" w:lineRule="auto"/>
              <w:ind w:firstLine="700"/>
            </w:pPr>
            <w:r>
              <w:rPr>
                <w:color w:val="000000"/>
                <w:sz w:val="28"/>
                <w:szCs w:val="28"/>
              </w:rPr>
              <w:t>на 202</w:t>
            </w:r>
            <w:r w:rsidR="00733DD4">
              <w:rPr>
                <w:color w:val="000000"/>
                <w:sz w:val="28"/>
                <w:szCs w:val="28"/>
              </w:rPr>
              <w:t>7</w:t>
            </w:r>
            <w:r>
              <w:rPr>
                <w:color w:val="000000"/>
                <w:sz w:val="28"/>
                <w:szCs w:val="28"/>
              </w:rPr>
              <w:t xml:space="preserve"> год – </w:t>
            </w:r>
            <w:r w:rsidR="001F42ED">
              <w:rPr>
                <w:color w:val="000000"/>
                <w:sz w:val="28"/>
                <w:szCs w:val="28"/>
              </w:rPr>
              <w:t>563 141</w:t>
            </w:r>
            <w:r>
              <w:rPr>
                <w:color w:val="000000"/>
                <w:sz w:val="28"/>
                <w:szCs w:val="28"/>
              </w:rPr>
              <w:t xml:space="preserve"> тыс. рублей;</w:t>
            </w:r>
          </w:p>
          <w:p w:rsidR="00AA4F57" w:rsidRDefault="00BB62F4" w:rsidP="00CE6327">
            <w:pPr>
              <w:spacing w:before="190" w:after="190" w:line="276" w:lineRule="auto"/>
              <w:ind w:firstLine="700"/>
            </w:pPr>
            <w:r>
              <w:rPr>
                <w:color w:val="000000"/>
                <w:sz w:val="28"/>
                <w:szCs w:val="28"/>
              </w:rPr>
              <w:t>на 202</w:t>
            </w:r>
            <w:r w:rsidR="00733DD4">
              <w:rPr>
                <w:color w:val="000000"/>
                <w:sz w:val="28"/>
                <w:szCs w:val="28"/>
              </w:rPr>
              <w:t>8</w:t>
            </w:r>
            <w:r w:rsidR="00B969DF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 xml:space="preserve">год – </w:t>
            </w:r>
            <w:r w:rsidR="001F42ED" w:rsidRPr="004207B0">
              <w:rPr>
                <w:sz w:val="28"/>
                <w:szCs w:val="28"/>
              </w:rPr>
              <w:t>360 15</w:t>
            </w:r>
            <w:r w:rsidR="004207B0" w:rsidRPr="004207B0">
              <w:rPr>
                <w:sz w:val="28"/>
                <w:szCs w:val="28"/>
              </w:rPr>
              <w:t>5</w:t>
            </w:r>
            <w:r w:rsidRPr="004207B0">
              <w:rPr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тыс. рублей.</w:t>
            </w:r>
          </w:p>
          <w:p w:rsidR="00AA4F57" w:rsidRDefault="00BB62F4">
            <w:pPr>
              <w:spacing w:before="190" w:after="190" w:line="360" w:lineRule="auto"/>
              <w:ind w:firstLine="700"/>
            </w:pPr>
            <w:r>
              <w:rPr>
                <w:color w:val="000000"/>
                <w:sz w:val="28"/>
                <w:szCs w:val="28"/>
              </w:rPr>
              <w:lastRenderedPageBreak/>
              <w:t>2. Утвердить объем межбюджетных трансфертов, получаемых из областного бюджета в сумме:</w:t>
            </w:r>
          </w:p>
          <w:p w:rsidR="001F42ED" w:rsidRDefault="001F42ED" w:rsidP="001F42ED">
            <w:pPr>
              <w:spacing w:before="190" w:after="190" w:line="276" w:lineRule="auto"/>
              <w:ind w:firstLine="700"/>
            </w:pPr>
            <w:r>
              <w:rPr>
                <w:color w:val="000000"/>
                <w:sz w:val="28"/>
                <w:szCs w:val="28"/>
              </w:rPr>
              <w:t>на 2026 год – 625 131 тыс. рублей;</w:t>
            </w:r>
          </w:p>
          <w:p w:rsidR="001F42ED" w:rsidRDefault="001F42ED" w:rsidP="001F42ED">
            <w:pPr>
              <w:spacing w:before="190" w:after="190" w:line="276" w:lineRule="auto"/>
              <w:ind w:firstLine="700"/>
            </w:pPr>
            <w:r>
              <w:rPr>
                <w:color w:val="000000"/>
                <w:sz w:val="28"/>
                <w:szCs w:val="28"/>
              </w:rPr>
              <w:t>на 2027 год – 563 141 тыс. рублей;</w:t>
            </w:r>
          </w:p>
          <w:p w:rsidR="001F42ED" w:rsidRDefault="001F42ED" w:rsidP="001F42ED">
            <w:pPr>
              <w:spacing w:before="190" w:after="190" w:line="276" w:lineRule="auto"/>
              <w:ind w:firstLine="700"/>
            </w:pPr>
            <w:r>
              <w:rPr>
                <w:color w:val="000000"/>
                <w:sz w:val="28"/>
                <w:szCs w:val="28"/>
              </w:rPr>
              <w:t xml:space="preserve">на 2028 год – </w:t>
            </w:r>
            <w:r w:rsidRPr="004207B0">
              <w:rPr>
                <w:sz w:val="28"/>
                <w:szCs w:val="28"/>
              </w:rPr>
              <w:t>360 15</w:t>
            </w:r>
            <w:r w:rsidR="004207B0" w:rsidRPr="004207B0">
              <w:rPr>
                <w:sz w:val="28"/>
                <w:szCs w:val="28"/>
              </w:rPr>
              <w:t>5</w:t>
            </w:r>
            <w:r w:rsidRPr="004207B0">
              <w:rPr>
                <w:sz w:val="28"/>
                <w:szCs w:val="28"/>
              </w:rPr>
              <w:t xml:space="preserve"> тыс</w:t>
            </w:r>
            <w:r>
              <w:rPr>
                <w:color w:val="000000"/>
                <w:sz w:val="28"/>
                <w:szCs w:val="28"/>
              </w:rPr>
              <w:t>. рублей.</w:t>
            </w:r>
          </w:p>
          <w:p w:rsidR="00981FE1" w:rsidRDefault="00981FE1" w:rsidP="00981FE1">
            <w:pPr>
              <w:spacing w:before="190" w:after="190" w:line="360" w:lineRule="auto"/>
              <w:ind w:firstLine="700"/>
              <w:jc w:val="both"/>
              <w:rPr>
                <w:bCs/>
                <w:sz w:val="28"/>
                <w:szCs w:val="28"/>
              </w:rPr>
            </w:pPr>
            <w:r w:rsidRPr="00A15786">
              <w:rPr>
                <w:bCs/>
                <w:sz w:val="28"/>
                <w:szCs w:val="28"/>
              </w:rPr>
              <w:t>В 202</w:t>
            </w:r>
            <w:r w:rsidR="00733DD4">
              <w:rPr>
                <w:bCs/>
                <w:sz w:val="28"/>
                <w:szCs w:val="28"/>
              </w:rPr>
              <w:t>6</w:t>
            </w:r>
            <w:r w:rsidRPr="00A15786">
              <w:rPr>
                <w:bCs/>
                <w:sz w:val="28"/>
                <w:szCs w:val="28"/>
              </w:rPr>
              <w:t xml:space="preserve"> году и плановом периоде 202</w:t>
            </w:r>
            <w:r w:rsidR="00733DD4">
              <w:rPr>
                <w:bCs/>
                <w:sz w:val="28"/>
                <w:szCs w:val="28"/>
              </w:rPr>
              <w:t>7</w:t>
            </w:r>
            <w:r w:rsidRPr="00A15786">
              <w:rPr>
                <w:bCs/>
                <w:sz w:val="28"/>
                <w:szCs w:val="28"/>
              </w:rPr>
              <w:t xml:space="preserve"> и 202</w:t>
            </w:r>
            <w:r w:rsidR="00733DD4">
              <w:rPr>
                <w:bCs/>
                <w:sz w:val="28"/>
                <w:szCs w:val="28"/>
              </w:rPr>
              <w:t>8</w:t>
            </w:r>
            <w:r w:rsidRPr="00A15786">
              <w:rPr>
                <w:bCs/>
                <w:sz w:val="28"/>
                <w:szCs w:val="28"/>
              </w:rPr>
              <w:t xml:space="preserve"> годов межбюджетные трансферты другим бюджетам бюджетной системы Российской Федерации за счет средств бюджета городского округа Похвистнево Самарской области не предоставляются.</w:t>
            </w:r>
          </w:p>
          <w:p w:rsidR="00322EBA" w:rsidRDefault="00322EBA" w:rsidP="00322EBA">
            <w:pPr>
              <w:spacing w:before="190" w:after="190" w:line="360" w:lineRule="auto"/>
              <w:ind w:firstLine="700"/>
            </w:pPr>
            <w:r>
              <w:rPr>
                <w:b/>
                <w:bCs/>
                <w:color w:val="000000"/>
                <w:sz w:val="28"/>
                <w:szCs w:val="28"/>
              </w:rPr>
              <w:t>Статья 5</w:t>
            </w:r>
          </w:p>
          <w:p w:rsidR="00322EBA" w:rsidRDefault="00322EBA" w:rsidP="00322EBA">
            <w:pPr>
              <w:spacing w:before="190" w:after="190" w:line="276" w:lineRule="auto"/>
              <w:ind w:firstLine="700"/>
            </w:pPr>
            <w:r>
              <w:rPr>
                <w:color w:val="000000"/>
                <w:sz w:val="28"/>
                <w:szCs w:val="28"/>
              </w:rPr>
              <w:t>Установить, что в 2026 - 2028 годах:</w:t>
            </w:r>
          </w:p>
          <w:p w:rsidR="00322EBA" w:rsidRDefault="00322EBA" w:rsidP="00322EBA">
            <w:pPr>
              <w:spacing w:before="190" w:after="190" w:line="360" w:lineRule="auto"/>
              <w:ind w:firstLine="700"/>
              <w:jc w:val="both"/>
            </w:pPr>
            <w:r>
              <w:rPr>
                <w:color w:val="000000"/>
                <w:sz w:val="28"/>
                <w:szCs w:val="28"/>
              </w:rPr>
              <w:t>доходы бюджета городского округа Похвистнево, подлежащие в соответствии с федеральным законодательством зачислению в бюджет городского округа Похвистнево, от штрафов, установленных Кодексом Российской Федерации об административных правонарушениях за административные правонарушения в области охраны окружающей среды и природопользования, а также от административных штрафов, установленных Законом Самарской области от 1 ноября 2007 года № 115-ГД "Об административных правонарушениях на территории Самарской области", за административные правонарушения в области охраны окружающей среды и природопользования, подлежат направлению на выявление и оценку объектов накопленного вреда окружающей среде и (или) организацию работ по ликвидации накопленного вреда окружающей среде в случае наличия на территории городского округа Похвистнево объектов накопленного вреда окружающей среде, а в случае отсутствия на территории городского округа Похвистнево объектов накопленного вреда окружающей среде - на иные мероприятия по предотвращению и (или) снижению негативного воздействия хозяйственной и иной деятельности на окружающую среду, сохранению и восстановлению природной среды, рациональному использованию и воспроизводству природных ресурсов, обеспечению экологической безопасности;</w:t>
            </w:r>
          </w:p>
          <w:p w:rsidR="00322EBA" w:rsidRPr="00A15786" w:rsidRDefault="00322EBA" w:rsidP="00322EBA">
            <w:pPr>
              <w:spacing w:before="190" w:after="190" w:line="360" w:lineRule="auto"/>
              <w:ind w:firstLine="700"/>
              <w:jc w:val="both"/>
            </w:pPr>
            <w:r>
              <w:rPr>
                <w:color w:val="000000"/>
                <w:sz w:val="28"/>
                <w:szCs w:val="28"/>
              </w:rPr>
              <w:lastRenderedPageBreak/>
              <w:t>доходы бюджета городского округа Похвистнево, подлежащие в соответствии с федеральным законодательством зачислению в бюджет городского округа Похвистнево, от платежей по искам о возмещении вреда, причиненного окружающей среде, в том числе водным объектам, вследствие нарушений обязательных требований, а также от платежей, уплачиваемых при добровольном возмещении вреда, причиненного окружающей среде, в том числе водным объектам, вследствие нарушений обязательных требований, подлежат направлению на выявление и оценку объектов накопленного вреда окружающей среде и (или) организацию работ по ликвидации накопленного вреда окружающей среде в случае наличия на территории городского округа Похвистнево объектов накопленного вреда окружающей среде, а в случае отсутствия на территории городского округа Похвистнево объектов накопленного вреда окружающей среде - на иные мероприятия по предотвращению и (или) снижению негативного воздействия хозяйственной и иной деятельности на окружающую среду, сохранению и восстановлению природной среды, рациональному использованию и воспроизводству природных ресурсов, обеспечению экологической безопасности</w:t>
            </w:r>
          </w:p>
          <w:p w:rsidR="00AA4F57" w:rsidRDefault="00BB62F4">
            <w:pPr>
              <w:spacing w:before="190" w:after="190" w:line="360" w:lineRule="auto"/>
              <w:ind w:firstLine="700"/>
            </w:pPr>
            <w:r>
              <w:rPr>
                <w:b/>
                <w:bCs/>
                <w:color w:val="000000"/>
                <w:sz w:val="28"/>
                <w:szCs w:val="28"/>
              </w:rPr>
              <w:t xml:space="preserve">Статья </w:t>
            </w:r>
            <w:r w:rsidR="00322EBA">
              <w:rPr>
                <w:b/>
                <w:bCs/>
                <w:color w:val="000000"/>
                <w:sz w:val="28"/>
                <w:szCs w:val="28"/>
              </w:rPr>
              <w:t>6</w:t>
            </w:r>
          </w:p>
          <w:p w:rsidR="00AA4F57" w:rsidRDefault="00BB62F4">
            <w:pPr>
              <w:spacing w:before="190" w:after="190" w:line="360" w:lineRule="auto"/>
              <w:ind w:firstLine="700"/>
            </w:pPr>
            <w:r>
              <w:rPr>
                <w:color w:val="000000"/>
                <w:sz w:val="28"/>
                <w:szCs w:val="28"/>
              </w:rPr>
              <w:t>Образовать в расходной части бюджета городского округа Похвистнево резервный фонд Администрации городского округа Похвистнево:</w:t>
            </w:r>
          </w:p>
          <w:p w:rsidR="00AA4F57" w:rsidRDefault="00BB62F4" w:rsidP="00CE6327">
            <w:pPr>
              <w:spacing w:before="190" w:after="190" w:line="276" w:lineRule="auto"/>
              <w:ind w:firstLine="700"/>
            </w:pPr>
            <w:r>
              <w:rPr>
                <w:color w:val="000000"/>
                <w:sz w:val="28"/>
                <w:szCs w:val="28"/>
              </w:rPr>
              <w:t>в 202</w:t>
            </w:r>
            <w:r w:rsidR="00733DD4">
              <w:rPr>
                <w:color w:val="000000"/>
                <w:sz w:val="28"/>
                <w:szCs w:val="28"/>
              </w:rPr>
              <w:t>6</w:t>
            </w:r>
            <w:r>
              <w:rPr>
                <w:color w:val="000000"/>
                <w:sz w:val="28"/>
                <w:szCs w:val="28"/>
              </w:rPr>
              <w:t xml:space="preserve"> году – в размере 1000 тыс. рублей;</w:t>
            </w:r>
          </w:p>
          <w:p w:rsidR="00AA4F57" w:rsidRDefault="00BB62F4" w:rsidP="00CE6327">
            <w:pPr>
              <w:spacing w:before="190" w:after="190" w:line="276" w:lineRule="auto"/>
              <w:ind w:firstLine="700"/>
            </w:pPr>
            <w:r>
              <w:rPr>
                <w:color w:val="000000"/>
                <w:sz w:val="28"/>
                <w:szCs w:val="28"/>
              </w:rPr>
              <w:t>в 202</w:t>
            </w:r>
            <w:r w:rsidR="00733DD4">
              <w:rPr>
                <w:color w:val="000000"/>
                <w:sz w:val="28"/>
                <w:szCs w:val="28"/>
              </w:rPr>
              <w:t>7</w:t>
            </w:r>
            <w:r>
              <w:rPr>
                <w:color w:val="000000"/>
                <w:sz w:val="28"/>
                <w:szCs w:val="28"/>
              </w:rPr>
              <w:t xml:space="preserve"> году – в размере 1000 тыс. рублей;</w:t>
            </w:r>
          </w:p>
          <w:p w:rsidR="00AA4F57" w:rsidRDefault="00BB62F4" w:rsidP="00CE6327">
            <w:pPr>
              <w:spacing w:before="190" w:after="190" w:line="276" w:lineRule="auto"/>
              <w:ind w:firstLine="700"/>
            </w:pPr>
            <w:r>
              <w:rPr>
                <w:color w:val="000000"/>
                <w:sz w:val="28"/>
                <w:szCs w:val="28"/>
              </w:rPr>
              <w:t>в 202</w:t>
            </w:r>
            <w:r w:rsidR="00733DD4">
              <w:rPr>
                <w:color w:val="000000"/>
                <w:sz w:val="28"/>
                <w:szCs w:val="28"/>
              </w:rPr>
              <w:t>8</w:t>
            </w:r>
            <w:r>
              <w:rPr>
                <w:color w:val="000000"/>
                <w:sz w:val="28"/>
                <w:szCs w:val="28"/>
              </w:rPr>
              <w:t xml:space="preserve"> году – в размере 1000 тыс. рублей.</w:t>
            </w:r>
          </w:p>
          <w:p w:rsidR="00AA4F57" w:rsidRDefault="00BB62F4">
            <w:pPr>
              <w:spacing w:before="190" w:after="190" w:line="360" w:lineRule="auto"/>
              <w:ind w:firstLine="700"/>
            </w:pPr>
            <w:r>
              <w:rPr>
                <w:b/>
                <w:bCs/>
                <w:color w:val="000000"/>
                <w:sz w:val="28"/>
                <w:szCs w:val="28"/>
              </w:rPr>
              <w:t xml:space="preserve">Статья </w:t>
            </w:r>
            <w:r w:rsidR="00322EBA">
              <w:rPr>
                <w:b/>
                <w:bCs/>
                <w:color w:val="000000"/>
                <w:sz w:val="28"/>
                <w:szCs w:val="28"/>
              </w:rPr>
              <w:t>7</w:t>
            </w:r>
          </w:p>
          <w:p w:rsidR="00AA4F57" w:rsidRDefault="00BB62F4">
            <w:pPr>
              <w:spacing w:before="190" w:after="190" w:line="360" w:lineRule="auto"/>
              <w:ind w:firstLine="700"/>
            </w:pPr>
            <w:r>
              <w:rPr>
                <w:color w:val="000000"/>
                <w:sz w:val="28"/>
                <w:szCs w:val="28"/>
              </w:rPr>
              <w:t>Утвердить объем бюджетных ассигнований дорожного фонда городского округа Похвистнево:</w:t>
            </w:r>
          </w:p>
          <w:p w:rsidR="00AA4F57" w:rsidRDefault="00BB62F4" w:rsidP="00CE6327">
            <w:pPr>
              <w:spacing w:before="190" w:after="190" w:line="276" w:lineRule="auto"/>
              <w:ind w:firstLine="700"/>
            </w:pPr>
            <w:r>
              <w:rPr>
                <w:color w:val="000000"/>
                <w:sz w:val="28"/>
                <w:szCs w:val="28"/>
              </w:rPr>
              <w:t>в 202</w:t>
            </w:r>
            <w:r w:rsidR="00733DD4">
              <w:rPr>
                <w:color w:val="000000"/>
                <w:sz w:val="28"/>
                <w:szCs w:val="28"/>
              </w:rPr>
              <w:t>6</w:t>
            </w:r>
            <w:r>
              <w:rPr>
                <w:color w:val="000000"/>
                <w:sz w:val="28"/>
                <w:szCs w:val="28"/>
              </w:rPr>
              <w:t xml:space="preserve"> году – в сумме </w:t>
            </w:r>
            <w:r w:rsidR="00733DD4">
              <w:rPr>
                <w:color w:val="000000"/>
                <w:sz w:val="28"/>
                <w:szCs w:val="28"/>
              </w:rPr>
              <w:t xml:space="preserve">51 </w:t>
            </w:r>
            <w:r w:rsidR="00673CFA">
              <w:rPr>
                <w:color w:val="000000"/>
                <w:sz w:val="28"/>
                <w:szCs w:val="28"/>
              </w:rPr>
              <w:t>702</w:t>
            </w:r>
            <w:r>
              <w:rPr>
                <w:color w:val="000000"/>
                <w:sz w:val="28"/>
                <w:szCs w:val="28"/>
              </w:rPr>
              <w:t xml:space="preserve"> тыс. рублей;</w:t>
            </w:r>
          </w:p>
          <w:p w:rsidR="00AA4F57" w:rsidRDefault="00BB62F4" w:rsidP="00CE6327">
            <w:pPr>
              <w:spacing w:before="190" w:after="190" w:line="276" w:lineRule="auto"/>
              <w:ind w:firstLine="700"/>
            </w:pPr>
            <w:r>
              <w:rPr>
                <w:color w:val="000000"/>
                <w:sz w:val="28"/>
                <w:szCs w:val="28"/>
              </w:rPr>
              <w:t>в 202</w:t>
            </w:r>
            <w:r w:rsidR="00733DD4">
              <w:rPr>
                <w:color w:val="000000"/>
                <w:sz w:val="28"/>
                <w:szCs w:val="28"/>
              </w:rPr>
              <w:t>7</w:t>
            </w:r>
            <w:r>
              <w:rPr>
                <w:color w:val="000000"/>
                <w:sz w:val="28"/>
                <w:szCs w:val="28"/>
              </w:rPr>
              <w:t xml:space="preserve"> году – в сумме </w:t>
            </w:r>
            <w:r w:rsidR="00733DD4">
              <w:rPr>
                <w:color w:val="000000"/>
                <w:sz w:val="28"/>
                <w:szCs w:val="28"/>
              </w:rPr>
              <w:t>10 728</w:t>
            </w:r>
            <w:r>
              <w:rPr>
                <w:color w:val="000000"/>
                <w:sz w:val="28"/>
                <w:szCs w:val="28"/>
              </w:rPr>
              <w:t xml:space="preserve"> тыс. рублей;</w:t>
            </w:r>
          </w:p>
          <w:p w:rsidR="00AA4F57" w:rsidRDefault="00BB62F4" w:rsidP="00CE6327">
            <w:pPr>
              <w:spacing w:before="190" w:after="190" w:line="276" w:lineRule="auto"/>
              <w:ind w:firstLine="700"/>
            </w:pPr>
            <w:r>
              <w:rPr>
                <w:color w:val="000000"/>
                <w:sz w:val="28"/>
                <w:szCs w:val="28"/>
              </w:rPr>
              <w:t>в 202</w:t>
            </w:r>
            <w:r w:rsidR="00733DD4">
              <w:rPr>
                <w:color w:val="000000"/>
                <w:sz w:val="28"/>
                <w:szCs w:val="28"/>
              </w:rPr>
              <w:t>8</w:t>
            </w:r>
            <w:r>
              <w:rPr>
                <w:color w:val="000000"/>
                <w:sz w:val="28"/>
                <w:szCs w:val="28"/>
              </w:rPr>
              <w:t xml:space="preserve"> году – в сумме </w:t>
            </w:r>
            <w:r w:rsidR="00733DD4">
              <w:rPr>
                <w:color w:val="000000"/>
                <w:sz w:val="28"/>
                <w:szCs w:val="28"/>
              </w:rPr>
              <w:t>11 1</w:t>
            </w:r>
            <w:r w:rsidR="004207B0">
              <w:rPr>
                <w:color w:val="000000"/>
                <w:sz w:val="28"/>
                <w:szCs w:val="28"/>
              </w:rPr>
              <w:t>4</w:t>
            </w:r>
            <w:r w:rsidR="00733DD4">
              <w:rPr>
                <w:color w:val="000000"/>
                <w:sz w:val="28"/>
                <w:szCs w:val="28"/>
              </w:rPr>
              <w:t>4</w:t>
            </w:r>
            <w:r>
              <w:rPr>
                <w:color w:val="000000"/>
                <w:sz w:val="28"/>
                <w:szCs w:val="28"/>
              </w:rPr>
              <w:t xml:space="preserve"> тыс. рублей.</w:t>
            </w:r>
          </w:p>
          <w:p w:rsidR="00AA4F57" w:rsidRDefault="00BB62F4">
            <w:pPr>
              <w:spacing w:before="190" w:after="190" w:line="360" w:lineRule="auto"/>
              <w:ind w:firstLine="700"/>
            </w:pPr>
            <w:r>
              <w:rPr>
                <w:b/>
                <w:bCs/>
                <w:color w:val="000000"/>
                <w:sz w:val="28"/>
                <w:szCs w:val="28"/>
              </w:rPr>
              <w:lastRenderedPageBreak/>
              <w:t xml:space="preserve">Статья </w:t>
            </w:r>
            <w:r w:rsidR="00322EBA">
              <w:rPr>
                <w:b/>
                <w:bCs/>
                <w:color w:val="000000"/>
                <w:sz w:val="28"/>
                <w:szCs w:val="28"/>
              </w:rPr>
              <w:t>8</w:t>
            </w:r>
          </w:p>
          <w:p w:rsidR="00AA4F57" w:rsidRDefault="00BB62F4">
            <w:pPr>
              <w:spacing w:before="190" w:after="190" w:line="360" w:lineRule="auto"/>
              <w:ind w:firstLine="700"/>
              <w:jc w:val="both"/>
            </w:pPr>
            <w:r>
              <w:rPr>
                <w:color w:val="000000"/>
                <w:sz w:val="28"/>
                <w:szCs w:val="28"/>
              </w:rPr>
              <w:t xml:space="preserve">Утвердить ведомственную структуру расходов бюджета городского округа </w:t>
            </w:r>
            <w:r w:rsidR="00057341">
              <w:rPr>
                <w:color w:val="000000"/>
                <w:sz w:val="28"/>
                <w:szCs w:val="28"/>
              </w:rPr>
              <w:t>Похвистнево</w:t>
            </w:r>
            <w:r w:rsidR="003D070E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на 202</w:t>
            </w:r>
            <w:r w:rsidR="00733DD4">
              <w:rPr>
                <w:color w:val="000000"/>
                <w:sz w:val="28"/>
                <w:szCs w:val="28"/>
              </w:rPr>
              <w:t xml:space="preserve">6 </w:t>
            </w:r>
            <w:r>
              <w:rPr>
                <w:color w:val="000000"/>
                <w:sz w:val="28"/>
                <w:szCs w:val="28"/>
              </w:rPr>
              <w:t>год согласно Приложению 1 к настоящему Решению.</w:t>
            </w:r>
          </w:p>
          <w:p w:rsidR="00AA4F57" w:rsidRDefault="00BB62F4">
            <w:pPr>
              <w:spacing w:before="190" w:after="190" w:line="360" w:lineRule="auto"/>
              <w:ind w:firstLine="700"/>
              <w:jc w:val="both"/>
            </w:pPr>
            <w:r>
              <w:rPr>
                <w:color w:val="000000"/>
                <w:sz w:val="28"/>
                <w:szCs w:val="28"/>
              </w:rPr>
              <w:t xml:space="preserve">Утвердить ведомственную структуру расходов бюджета городского округа </w:t>
            </w:r>
            <w:r w:rsidR="00057341">
              <w:rPr>
                <w:color w:val="000000"/>
                <w:sz w:val="28"/>
                <w:szCs w:val="28"/>
              </w:rPr>
              <w:t>Похвистнево</w:t>
            </w:r>
            <w:r w:rsidR="003D070E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на плановый период 20</w:t>
            </w:r>
            <w:r w:rsidR="00733DD4">
              <w:rPr>
                <w:color w:val="000000"/>
                <w:sz w:val="28"/>
                <w:szCs w:val="28"/>
              </w:rPr>
              <w:t>27</w:t>
            </w:r>
            <w:r>
              <w:rPr>
                <w:color w:val="000000"/>
                <w:sz w:val="28"/>
                <w:szCs w:val="28"/>
              </w:rPr>
              <w:t xml:space="preserve"> и 202</w:t>
            </w:r>
            <w:r w:rsidR="00733DD4">
              <w:rPr>
                <w:color w:val="000000"/>
                <w:sz w:val="28"/>
                <w:szCs w:val="28"/>
              </w:rPr>
              <w:t>8</w:t>
            </w:r>
            <w:r>
              <w:rPr>
                <w:color w:val="000000"/>
                <w:sz w:val="28"/>
                <w:szCs w:val="28"/>
              </w:rPr>
              <w:t xml:space="preserve"> годов согласно Приложению 2 к настоящему Решению.</w:t>
            </w:r>
          </w:p>
          <w:p w:rsidR="00AA4F57" w:rsidRDefault="00BB62F4">
            <w:pPr>
              <w:spacing w:before="190" w:after="190" w:line="360" w:lineRule="auto"/>
              <w:ind w:firstLine="700"/>
            </w:pPr>
            <w:r>
              <w:rPr>
                <w:b/>
                <w:bCs/>
                <w:color w:val="000000"/>
                <w:sz w:val="28"/>
                <w:szCs w:val="28"/>
              </w:rPr>
              <w:t xml:space="preserve">Статья </w:t>
            </w:r>
            <w:r w:rsidR="00322EBA">
              <w:rPr>
                <w:b/>
                <w:bCs/>
                <w:color w:val="000000"/>
                <w:sz w:val="28"/>
                <w:szCs w:val="28"/>
              </w:rPr>
              <w:t>9</w:t>
            </w:r>
          </w:p>
          <w:p w:rsidR="00AA4F57" w:rsidRDefault="00BB62F4">
            <w:pPr>
              <w:spacing w:before="190" w:after="190" w:line="360" w:lineRule="auto"/>
              <w:ind w:firstLine="700"/>
              <w:jc w:val="both"/>
            </w:pPr>
            <w:r>
              <w:rPr>
                <w:color w:val="000000"/>
                <w:sz w:val="28"/>
                <w:szCs w:val="28"/>
              </w:rPr>
              <w:t xml:space="preserve">Утвердить 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бюджета городского округа </w:t>
            </w:r>
            <w:r w:rsidR="00057341">
              <w:rPr>
                <w:color w:val="000000"/>
                <w:sz w:val="28"/>
                <w:szCs w:val="28"/>
              </w:rPr>
              <w:t>Похвистнево</w:t>
            </w:r>
            <w:r w:rsidR="003C3D3D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на 202</w:t>
            </w:r>
            <w:r w:rsidR="00733DD4">
              <w:rPr>
                <w:color w:val="000000"/>
                <w:sz w:val="28"/>
                <w:szCs w:val="28"/>
              </w:rPr>
              <w:t>6</w:t>
            </w:r>
            <w:r>
              <w:rPr>
                <w:color w:val="000000"/>
                <w:sz w:val="28"/>
                <w:szCs w:val="28"/>
              </w:rPr>
              <w:t xml:space="preserve"> год согласно Приложению 3 к настоящему Решению.</w:t>
            </w:r>
          </w:p>
          <w:p w:rsidR="00AA4F57" w:rsidRDefault="00BB62F4">
            <w:pPr>
              <w:spacing w:before="190" w:after="190" w:line="360" w:lineRule="auto"/>
              <w:ind w:firstLine="700"/>
              <w:jc w:val="both"/>
            </w:pPr>
            <w:r>
              <w:rPr>
                <w:color w:val="000000"/>
                <w:sz w:val="28"/>
                <w:szCs w:val="28"/>
              </w:rPr>
              <w:t xml:space="preserve">Утвердить 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бюджета городского округа </w:t>
            </w:r>
            <w:r w:rsidR="00057341">
              <w:rPr>
                <w:color w:val="000000"/>
                <w:sz w:val="28"/>
                <w:szCs w:val="28"/>
              </w:rPr>
              <w:t>Похвистнево</w:t>
            </w:r>
            <w:r w:rsidR="003C3D3D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на плановый период 202</w:t>
            </w:r>
            <w:r w:rsidR="00733DD4">
              <w:rPr>
                <w:color w:val="000000"/>
                <w:sz w:val="28"/>
                <w:szCs w:val="28"/>
              </w:rPr>
              <w:t>7</w:t>
            </w:r>
            <w:r>
              <w:rPr>
                <w:color w:val="000000"/>
                <w:sz w:val="28"/>
                <w:szCs w:val="28"/>
              </w:rPr>
              <w:t xml:space="preserve"> и 202</w:t>
            </w:r>
            <w:r w:rsidR="00733DD4">
              <w:rPr>
                <w:color w:val="000000"/>
                <w:sz w:val="28"/>
                <w:szCs w:val="28"/>
              </w:rPr>
              <w:t>8</w:t>
            </w:r>
            <w:r>
              <w:rPr>
                <w:color w:val="000000"/>
                <w:sz w:val="28"/>
                <w:szCs w:val="28"/>
              </w:rPr>
              <w:t xml:space="preserve"> годов согласно Приложению 4 к настоящему Решению.</w:t>
            </w:r>
          </w:p>
          <w:p w:rsidR="00AA4F57" w:rsidRDefault="00BB62F4">
            <w:pPr>
              <w:spacing w:before="190" w:after="190" w:line="360" w:lineRule="auto"/>
              <w:ind w:firstLine="700"/>
            </w:pPr>
            <w:r>
              <w:rPr>
                <w:b/>
                <w:bCs/>
                <w:color w:val="000000"/>
                <w:sz w:val="28"/>
                <w:szCs w:val="28"/>
              </w:rPr>
              <w:t xml:space="preserve">Статья </w:t>
            </w:r>
            <w:r w:rsidR="00322EBA">
              <w:rPr>
                <w:b/>
                <w:bCs/>
                <w:color w:val="000000"/>
                <w:sz w:val="28"/>
                <w:szCs w:val="28"/>
              </w:rPr>
              <w:t>10</w:t>
            </w:r>
          </w:p>
          <w:p w:rsidR="00AA4F57" w:rsidRDefault="00BB62F4">
            <w:pPr>
              <w:spacing w:before="190" w:after="190" w:line="360" w:lineRule="auto"/>
              <w:ind w:firstLine="700"/>
            </w:pPr>
            <w:r>
              <w:rPr>
                <w:color w:val="000000"/>
                <w:sz w:val="28"/>
                <w:szCs w:val="28"/>
              </w:rPr>
              <w:t>1. Установить верхний предел муниципального внутреннего долга:</w:t>
            </w:r>
          </w:p>
          <w:p w:rsidR="00AA4F57" w:rsidRPr="007C00E2" w:rsidRDefault="00BB62F4">
            <w:pPr>
              <w:spacing w:before="190" w:after="190" w:line="360" w:lineRule="auto"/>
              <w:ind w:firstLine="700"/>
              <w:jc w:val="both"/>
            </w:pPr>
            <w:r w:rsidRPr="007C00E2">
              <w:rPr>
                <w:sz w:val="28"/>
                <w:szCs w:val="28"/>
              </w:rPr>
              <w:t>на 1 января 202</w:t>
            </w:r>
            <w:r w:rsidR="00733DD4" w:rsidRPr="007C00E2">
              <w:rPr>
                <w:sz w:val="28"/>
                <w:szCs w:val="28"/>
              </w:rPr>
              <w:t>7</w:t>
            </w:r>
            <w:r w:rsidRPr="007C00E2">
              <w:rPr>
                <w:sz w:val="28"/>
                <w:szCs w:val="28"/>
              </w:rPr>
              <w:t xml:space="preserve"> года – в сумме </w:t>
            </w:r>
            <w:r w:rsidR="00673CFA" w:rsidRPr="007C00E2">
              <w:rPr>
                <w:sz w:val="28"/>
                <w:szCs w:val="28"/>
                <w:u w:val="single"/>
              </w:rPr>
              <w:t>9</w:t>
            </w:r>
            <w:r w:rsidR="006D2EDE" w:rsidRPr="007C00E2">
              <w:rPr>
                <w:sz w:val="28"/>
                <w:szCs w:val="28"/>
                <w:u w:val="single"/>
              </w:rPr>
              <w:t>9</w:t>
            </w:r>
            <w:r w:rsidR="00733DD4" w:rsidRPr="007C00E2">
              <w:rPr>
                <w:sz w:val="28"/>
                <w:szCs w:val="28"/>
                <w:u w:val="single"/>
              </w:rPr>
              <w:t xml:space="preserve"> </w:t>
            </w:r>
            <w:r w:rsidR="00673CFA" w:rsidRPr="007C00E2">
              <w:rPr>
                <w:sz w:val="28"/>
                <w:szCs w:val="28"/>
                <w:u w:val="single"/>
              </w:rPr>
              <w:t>5</w:t>
            </w:r>
            <w:r w:rsidR="00733DD4" w:rsidRPr="007C00E2">
              <w:rPr>
                <w:sz w:val="28"/>
                <w:szCs w:val="28"/>
                <w:u w:val="single"/>
              </w:rPr>
              <w:t>08</w:t>
            </w:r>
            <w:r w:rsidRPr="007C00E2">
              <w:rPr>
                <w:sz w:val="28"/>
                <w:szCs w:val="28"/>
              </w:rPr>
              <w:t xml:space="preserve"> тыс. рублей, в том числе верхний предел долга по муниципальным гарантиям – в сумме </w:t>
            </w:r>
            <w:r w:rsidRPr="007C00E2">
              <w:rPr>
                <w:sz w:val="28"/>
                <w:szCs w:val="28"/>
                <w:u w:val="single"/>
              </w:rPr>
              <w:t>0</w:t>
            </w:r>
            <w:r w:rsidRPr="007C00E2">
              <w:rPr>
                <w:sz w:val="28"/>
                <w:szCs w:val="28"/>
              </w:rPr>
              <w:t xml:space="preserve"> тыс. рублей;</w:t>
            </w:r>
          </w:p>
          <w:p w:rsidR="00AA4F57" w:rsidRPr="007C00E2" w:rsidRDefault="00BB62F4">
            <w:pPr>
              <w:spacing w:before="190" w:after="190" w:line="360" w:lineRule="auto"/>
              <w:ind w:firstLine="700"/>
              <w:jc w:val="both"/>
            </w:pPr>
            <w:r w:rsidRPr="007C00E2">
              <w:rPr>
                <w:sz w:val="28"/>
                <w:szCs w:val="28"/>
              </w:rPr>
              <w:t>на 1 января 202</w:t>
            </w:r>
            <w:r w:rsidR="00733DD4" w:rsidRPr="007C00E2">
              <w:rPr>
                <w:sz w:val="28"/>
                <w:szCs w:val="28"/>
              </w:rPr>
              <w:t>8</w:t>
            </w:r>
            <w:r w:rsidRPr="007C00E2">
              <w:rPr>
                <w:sz w:val="28"/>
                <w:szCs w:val="28"/>
              </w:rPr>
              <w:t xml:space="preserve"> года – в сумме </w:t>
            </w:r>
            <w:r w:rsidR="006D2EDE" w:rsidRPr="007C00E2">
              <w:rPr>
                <w:sz w:val="28"/>
                <w:szCs w:val="28"/>
              </w:rPr>
              <w:t>76</w:t>
            </w:r>
            <w:r w:rsidR="00624A16" w:rsidRPr="007C00E2">
              <w:rPr>
                <w:sz w:val="28"/>
                <w:szCs w:val="28"/>
              </w:rPr>
              <w:t xml:space="preserve"> </w:t>
            </w:r>
            <w:r w:rsidR="006D2EDE" w:rsidRPr="007C00E2">
              <w:rPr>
                <w:sz w:val="28"/>
                <w:szCs w:val="28"/>
              </w:rPr>
              <w:t>754</w:t>
            </w:r>
            <w:r w:rsidRPr="007C00E2">
              <w:rPr>
                <w:sz w:val="28"/>
                <w:szCs w:val="28"/>
              </w:rPr>
              <w:t xml:space="preserve"> тыс. рублей, в том числе верхний предел долга по муниципальным гарантиям – в сумме </w:t>
            </w:r>
            <w:r w:rsidRPr="007C00E2">
              <w:rPr>
                <w:sz w:val="28"/>
                <w:szCs w:val="28"/>
                <w:u w:val="single"/>
              </w:rPr>
              <w:t>0</w:t>
            </w:r>
            <w:r w:rsidRPr="007C00E2">
              <w:rPr>
                <w:sz w:val="28"/>
                <w:szCs w:val="28"/>
              </w:rPr>
              <w:t xml:space="preserve"> тыс. рублей;</w:t>
            </w:r>
          </w:p>
          <w:p w:rsidR="00AA4F57" w:rsidRDefault="00BB62F4">
            <w:pPr>
              <w:spacing w:before="190" w:after="190" w:line="360" w:lineRule="auto"/>
              <w:ind w:firstLine="700"/>
              <w:jc w:val="both"/>
            </w:pPr>
            <w:r w:rsidRPr="007C00E2">
              <w:rPr>
                <w:sz w:val="28"/>
                <w:szCs w:val="28"/>
              </w:rPr>
              <w:t>на 1 января 202</w:t>
            </w:r>
            <w:r w:rsidR="00733DD4" w:rsidRPr="007C00E2">
              <w:rPr>
                <w:sz w:val="28"/>
                <w:szCs w:val="28"/>
              </w:rPr>
              <w:t>9</w:t>
            </w:r>
            <w:r w:rsidRPr="007C00E2">
              <w:rPr>
                <w:sz w:val="28"/>
                <w:szCs w:val="28"/>
              </w:rPr>
              <w:t xml:space="preserve"> года – в сумме </w:t>
            </w:r>
            <w:r w:rsidR="006D2EDE" w:rsidRPr="007C00E2">
              <w:rPr>
                <w:sz w:val="28"/>
                <w:szCs w:val="28"/>
                <w:u w:val="single"/>
              </w:rPr>
              <w:t>54</w:t>
            </w:r>
            <w:r w:rsidR="00733DD4" w:rsidRPr="007C00E2">
              <w:rPr>
                <w:sz w:val="28"/>
                <w:szCs w:val="28"/>
                <w:u w:val="single"/>
              </w:rPr>
              <w:t xml:space="preserve"> </w:t>
            </w:r>
            <w:r w:rsidR="006D2EDE" w:rsidRPr="007C00E2">
              <w:rPr>
                <w:sz w:val="28"/>
                <w:szCs w:val="28"/>
                <w:u w:val="single"/>
              </w:rPr>
              <w:t>000</w:t>
            </w:r>
            <w:r w:rsidRPr="007C00E2">
              <w:rPr>
                <w:sz w:val="28"/>
                <w:szCs w:val="28"/>
              </w:rPr>
              <w:t xml:space="preserve"> тыс. рублей, в том числе </w:t>
            </w:r>
            <w:r>
              <w:rPr>
                <w:color w:val="000000"/>
                <w:sz w:val="28"/>
                <w:szCs w:val="28"/>
              </w:rPr>
              <w:t xml:space="preserve">верхний предел долга по муниципальным гарантиям – в сумме </w:t>
            </w:r>
            <w:r>
              <w:rPr>
                <w:color w:val="000000"/>
                <w:sz w:val="28"/>
                <w:szCs w:val="28"/>
                <w:u w:val="single"/>
              </w:rPr>
              <w:t>0</w:t>
            </w:r>
            <w:r>
              <w:rPr>
                <w:color w:val="000000"/>
                <w:sz w:val="28"/>
                <w:szCs w:val="28"/>
              </w:rPr>
              <w:t xml:space="preserve"> тыс. рублей.</w:t>
            </w:r>
          </w:p>
          <w:p w:rsidR="00AA4F57" w:rsidRDefault="00BB62F4">
            <w:pPr>
              <w:spacing w:before="190" w:after="190" w:line="360" w:lineRule="auto"/>
              <w:ind w:firstLine="700"/>
            </w:pPr>
            <w:r>
              <w:rPr>
                <w:color w:val="000000"/>
                <w:sz w:val="28"/>
                <w:szCs w:val="28"/>
              </w:rPr>
              <w:t>2. Установить объемы расходов на обслуживание муниципального долга:</w:t>
            </w:r>
          </w:p>
          <w:p w:rsidR="00AA4F57" w:rsidRDefault="00BB62F4" w:rsidP="00CE6327">
            <w:pPr>
              <w:spacing w:before="190" w:after="190" w:line="276" w:lineRule="auto"/>
              <w:ind w:firstLine="700"/>
            </w:pPr>
            <w:r>
              <w:rPr>
                <w:color w:val="000000"/>
                <w:sz w:val="28"/>
                <w:szCs w:val="28"/>
              </w:rPr>
              <w:lastRenderedPageBreak/>
              <w:t>в 202</w:t>
            </w:r>
            <w:r w:rsidR="00733DD4">
              <w:rPr>
                <w:color w:val="000000"/>
                <w:sz w:val="28"/>
                <w:szCs w:val="28"/>
              </w:rPr>
              <w:t>6</w:t>
            </w:r>
            <w:r>
              <w:rPr>
                <w:color w:val="000000"/>
                <w:sz w:val="28"/>
                <w:szCs w:val="28"/>
              </w:rPr>
              <w:t xml:space="preserve"> году – </w:t>
            </w:r>
            <w:r w:rsidR="00673CFA">
              <w:rPr>
                <w:color w:val="000000"/>
                <w:sz w:val="28"/>
                <w:szCs w:val="28"/>
                <w:u w:val="single"/>
              </w:rPr>
              <w:t>3</w:t>
            </w:r>
            <w:r w:rsidR="007C00E2">
              <w:rPr>
                <w:color w:val="000000"/>
                <w:sz w:val="28"/>
                <w:szCs w:val="28"/>
                <w:u w:val="single"/>
              </w:rPr>
              <w:t> </w:t>
            </w:r>
            <w:r w:rsidR="00673CFA">
              <w:rPr>
                <w:color w:val="000000"/>
                <w:sz w:val="28"/>
                <w:szCs w:val="28"/>
                <w:u w:val="single"/>
              </w:rPr>
              <w:t>329</w:t>
            </w:r>
            <w:r w:rsidR="007C00E2">
              <w:rPr>
                <w:color w:val="000000"/>
                <w:sz w:val="28"/>
                <w:szCs w:val="28"/>
                <w:u w:val="single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тыс. рублей;</w:t>
            </w:r>
          </w:p>
          <w:p w:rsidR="00AA4F57" w:rsidRDefault="00BB62F4" w:rsidP="00CE6327">
            <w:pPr>
              <w:spacing w:before="190" w:after="190" w:line="276" w:lineRule="auto"/>
              <w:ind w:firstLine="700"/>
            </w:pPr>
            <w:r>
              <w:rPr>
                <w:color w:val="000000"/>
                <w:sz w:val="28"/>
                <w:szCs w:val="28"/>
              </w:rPr>
              <w:t>в 202</w:t>
            </w:r>
            <w:r w:rsidR="00733DD4">
              <w:rPr>
                <w:color w:val="000000"/>
                <w:sz w:val="28"/>
                <w:szCs w:val="28"/>
              </w:rPr>
              <w:t>7</w:t>
            </w:r>
            <w:r>
              <w:rPr>
                <w:color w:val="000000"/>
                <w:sz w:val="28"/>
                <w:szCs w:val="28"/>
              </w:rPr>
              <w:t xml:space="preserve"> году – </w:t>
            </w:r>
            <w:r w:rsidR="00733DD4">
              <w:rPr>
                <w:color w:val="000000"/>
                <w:sz w:val="28"/>
                <w:szCs w:val="28"/>
                <w:u w:val="single"/>
              </w:rPr>
              <w:t>130</w:t>
            </w:r>
            <w:r>
              <w:rPr>
                <w:color w:val="000000"/>
                <w:sz w:val="28"/>
                <w:szCs w:val="28"/>
              </w:rPr>
              <w:t xml:space="preserve"> тыс. рублей;</w:t>
            </w:r>
          </w:p>
          <w:p w:rsidR="00AA4F57" w:rsidRDefault="00BB62F4" w:rsidP="00CE6327">
            <w:pPr>
              <w:spacing w:before="190" w:after="190" w:line="276" w:lineRule="auto"/>
              <w:ind w:firstLine="700"/>
            </w:pPr>
            <w:r>
              <w:rPr>
                <w:color w:val="000000"/>
                <w:sz w:val="28"/>
                <w:szCs w:val="28"/>
              </w:rPr>
              <w:t>в 202</w:t>
            </w:r>
            <w:r w:rsidR="00733DD4">
              <w:rPr>
                <w:color w:val="000000"/>
                <w:sz w:val="28"/>
                <w:szCs w:val="28"/>
              </w:rPr>
              <w:t>8</w:t>
            </w:r>
            <w:r>
              <w:rPr>
                <w:color w:val="000000"/>
                <w:sz w:val="28"/>
                <w:szCs w:val="28"/>
              </w:rPr>
              <w:t xml:space="preserve"> году –</w:t>
            </w:r>
            <w:r w:rsidR="00733DD4">
              <w:rPr>
                <w:color w:val="000000"/>
                <w:sz w:val="28"/>
                <w:szCs w:val="28"/>
              </w:rPr>
              <w:t>155</w:t>
            </w:r>
            <w:r>
              <w:rPr>
                <w:color w:val="000000"/>
                <w:sz w:val="28"/>
                <w:szCs w:val="28"/>
              </w:rPr>
              <w:t xml:space="preserve"> тыс. рублей.</w:t>
            </w:r>
          </w:p>
          <w:p w:rsidR="00AA4F57" w:rsidRDefault="00BB62F4">
            <w:pPr>
              <w:spacing w:before="190" w:after="190" w:line="360" w:lineRule="auto"/>
              <w:ind w:firstLine="700"/>
            </w:pPr>
            <w:r>
              <w:rPr>
                <w:b/>
                <w:bCs/>
                <w:color w:val="000000"/>
                <w:sz w:val="28"/>
                <w:szCs w:val="28"/>
              </w:rPr>
              <w:t>Статья 1</w:t>
            </w:r>
            <w:r w:rsidR="00322EBA">
              <w:rPr>
                <w:b/>
                <w:bCs/>
                <w:color w:val="000000"/>
                <w:sz w:val="28"/>
                <w:szCs w:val="28"/>
              </w:rPr>
              <w:t>1</w:t>
            </w:r>
          </w:p>
          <w:p w:rsidR="00AA4F57" w:rsidRDefault="00BB62F4">
            <w:pPr>
              <w:spacing w:before="190" w:after="190" w:line="360" w:lineRule="auto"/>
              <w:ind w:firstLine="700"/>
            </w:pPr>
            <w:r>
              <w:rPr>
                <w:color w:val="000000"/>
                <w:sz w:val="28"/>
                <w:szCs w:val="28"/>
              </w:rPr>
              <w:t>Размер части прибыли, полученной муниципальными унитарными предприятиями городского округа Похвистнево в очередном финансовом году, в том числе по итогам предыдущего года, являющейся неналоговым доходом бюджета городского округа, рассчитывается в процентном отношении от прибыли предприятия, определяемой согласно документам бухгалтерского учета и отчетности, после уплаты налогов и иных обязательных платежей.</w:t>
            </w:r>
          </w:p>
          <w:p w:rsidR="00AA4F57" w:rsidRDefault="00BB62F4">
            <w:pPr>
              <w:spacing w:before="190" w:after="190" w:line="360" w:lineRule="auto"/>
              <w:ind w:firstLine="700"/>
              <w:jc w:val="both"/>
            </w:pPr>
            <w:r>
              <w:rPr>
                <w:color w:val="000000"/>
                <w:sz w:val="28"/>
                <w:szCs w:val="28"/>
              </w:rPr>
              <w:t>Установить, что в бюджет городского округа перечисляется часть прибыли, полученной муниципальными унитарными предприятиями городского округа Похвистнево в 202</w:t>
            </w:r>
            <w:r w:rsidR="00BE7445">
              <w:rPr>
                <w:color w:val="000000"/>
                <w:sz w:val="28"/>
                <w:szCs w:val="28"/>
              </w:rPr>
              <w:t>5</w:t>
            </w:r>
            <w:r>
              <w:rPr>
                <w:color w:val="000000"/>
                <w:sz w:val="28"/>
                <w:szCs w:val="28"/>
              </w:rPr>
              <w:t xml:space="preserve"> году, в том числе по итогам 202</w:t>
            </w:r>
            <w:r w:rsidR="00BE7445">
              <w:rPr>
                <w:color w:val="000000"/>
                <w:sz w:val="28"/>
                <w:szCs w:val="28"/>
              </w:rPr>
              <w:t>4</w:t>
            </w:r>
            <w:r>
              <w:rPr>
                <w:color w:val="000000"/>
                <w:sz w:val="28"/>
                <w:szCs w:val="28"/>
              </w:rPr>
              <w:t xml:space="preserve"> года, в размере 10%, в соответствии   Порядком, </w:t>
            </w:r>
            <w:proofErr w:type="gramStart"/>
            <w:r>
              <w:rPr>
                <w:color w:val="000000"/>
                <w:sz w:val="28"/>
                <w:szCs w:val="28"/>
              </w:rPr>
              <w:t>утвержденным  решением</w:t>
            </w:r>
            <w:proofErr w:type="gramEnd"/>
            <w:r>
              <w:rPr>
                <w:color w:val="000000"/>
                <w:sz w:val="28"/>
                <w:szCs w:val="28"/>
              </w:rPr>
              <w:t>  Думы городского  округа  Похвистнево  от  26.12.2005 № 7-42.</w:t>
            </w:r>
          </w:p>
          <w:p w:rsidR="00AA4F57" w:rsidRDefault="00BB62F4">
            <w:pPr>
              <w:spacing w:before="190" w:after="190" w:line="360" w:lineRule="auto"/>
              <w:ind w:firstLine="700"/>
              <w:jc w:val="both"/>
            </w:pPr>
            <w:r>
              <w:rPr>
                <w:b/>
                <w:bCs/>
                <w:color w:val="000000"/>
                <w:sz w:val="28"/>
                <w:szCs w:val="28"/>
              </w:rPr>
              <w:t xml:space="preserve">Статья </w:t>
            </w:r>
            <w:r w:rsidR="00322EBA">
              <w:rPr>
                <w:b/>
                <w:bCs/>
                <w:color w:val="000000"/>
                <w:sz w:val="28"/>
                <w:szCs w:val="28"/>
              </w:rPr>
              <w:t>12</w:t>
            </w:r>
          </w:p>
          <w:p w:rsidR="00AA4F57" w:rsidRDefault="00BB62F4" w:rsidP="00981FE1">
            <w:pPr>
              <w:spacing w:before="190" w:after="190" w:line="360" w:lineRule="auto"/>
              <w:ind w:firstLine="700"/>
              <w:jc w:val="both"/>
            </w:pPr>
            <w:r>
              <w:rPr>
                <w:color w:val="000000"/>
                <w:sz w:val="28"/>
                <w:szCs w:val="28"/>
              </w:rPr>
              <w:t>Установить, что в 202</w:t>
            </w:r>
            <w:r w:rsidR="00BE7445">
              <w:rPr>
                <w:color w:val="000000"/>
                <w:sz w:val="28"/>
                <w:szCs w:val="28"/>
              </w:rPr>
              <w:t>6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="00BE7445">
              <w:rPr>
                <w:color w:val="000000"/>
                <w:sz w:val="28"/>
                <w:szCs w:val="28"/>
              </w:rPr>
              <w:t>–</w:t>
            </w:r>
            <w:r>
              <w:rPr>
                <w:color w:val="000000"/>
                <w:sz w:val="28"/>
                <w:szCs w:val="28"/>
              </w:rPr>
              <w:t xml:space="preserve"> 202</w:t>
            </w:r>
            <w:r w:rsidR="00BE7445">
              <w:rPr>
                <w:color w:val="000000"/>
                <w:sz w:val="28"/>
                <w:szCs w:val="28"/>
              </w:rPr>
              <w:t xml:space="preserve">8 </w:t>
            </w:r>
            <w:r>
              <w:rPr>
                <w:color w:val="000000"/>
                <w:sz w:val="28"/>
                <w:szCs w:val="28"/>
              </w:rPr>
              <w:t>годах за счет средств бюджета городского округа на безвозмездной и безвозвратной основе предоставляются субсидии юридическим лицам (за исключением субсидий муниципальным учреждениям), индивидуальным предпринимателям, физическим лицам – производителям товаров, работ, услуг, осуществляющим свою деятельность на территории городского округа Похвистнево, в целях возмещения и   (или) финансового обеспечения (возмещения) затрат в связи с производством товаров, выполнением работ, оказанием услуг в следующих сферах:</w:t>
            </w:r>
          </w:p>
          <w:p w:rsidR="00AA4F57" w:rsidRDefault="00BB62F4">
            <w:pPr>
              <w:spacing w:before="190" w:after="190" w:line="360" w:lineRule="auto"/>
              <w:ind w:firstLine="700"/>
            </w:pPr>
            <w:r>
              <w:rPr>
                <w:color w:val="000000"/>
                <w:sz w:val="28"/>
                <w:szCs w:val="28"/>
              </w:rPr>
              <w:t>- перевозка граждан городским пассажирским транспортом по тарифам, установленным Администрацией городского округа Похвистнево и не обеспечивающим возмещение издержек;</w:t>
            </w:r>
          </w:p>
          <w:p w:rsidR="00AA4F57" w:rsidRDefault="00BB62F4">
            <w:pPr>
              <w:spacing w:before="190" w:after="190" w:line="360" w:lineRule="auto"/>
              <w:ind w:firstLine="700"/>
            </w:pPr>
            <w:r>
              <w:rPr>
                <w:color w:val="000000"/>
                <w:sz w:val="28"/>
                <w:szCs w:val="28"/>
              </w:rPr>
              <w:t>- предоставление населению услуг бани;</w:t>
            </w:r>
          </w:p>
          <w:p w:rsidR="00AA4F57" w:rsidRDefault="00BB62F4" w:rsidP="003C3D3D">
            <w:pPr>
              <w:spacing w:before="190" w:after="190" w:line="360" w:lineRule="auto"/>
              <w:ind w:firstLine="700"/>
              <w:jc w:val="both"/>
            </w:pPr>
            <w:r>
              <w:rPr>
                <w:color w:val="000000"/>
                <w:sz w:val="28"/>
                <w:szCs w:val="28"/>
              </w:rPr>
              <w:t xml:space="preserve">-оказание бесплатных информационных, консультационных и </w:t>
            </w:r>
            <w:r w:rsidR="003C3D3D">
              <w:rPr>
                <w:color w:val="000000"/>
                <w:sz w:val="28"/>
                <w:szCs w:val="28"/>
              </w:rPr>
              <w:t>о</w:t>
            </w:r>
            <w:r>
              <w:rPr>
                <w:color w:val="000000"/>
                <w:sz w:val="28"/>
                <w:szCs w:val="28"/>
              </w:rPr>
              <w:t>бразовательных услуг субъектам малого и среднего предпринимательства, а также</w:t>
            </w:r>
            <w:r w:rsidR="00DB5AC3">
              <w:rPr>
                <w:color w:val="000000"/>
                <w:sz w:val="28"/>
                <w:szCs w:val="28"/>
              </w:rPr>
              <w:t xml:space="preserve"> услуг по сервисному сопровождению деятельности, в том числе по подготовке и (или) предоставлению отчетных форм</w:t>
            </w:r>
            <w:r w:rsidR="003C3D3D">
              <w:rPr>
                <w:color w:val="000000"/>
                <w:sz w:val="28"/>
                <w:szCs w:val="28"/>
              </w:rPr>
              <w:t>;</w:t>
            </w:r>
          </w:p>
          <w:p w:rsidR="00D31D2A" w:rsidRDefault="00D31D2A">
            <w:pPr>
              <w:spacing w:before="190" w:after="190" w:line="360" w:lineRule="auto"/>
              <w:ind w:firstLine="70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предоставление субсидий некоммерческой организации, не являющейся государственным (муниципальным) учреждением НП "Содействие" на развитие, популяризацию и пропаганду идеи предпринимательства, формирования среди населения положительного имиджа;</w:t>
            </w:r>
          </w:p>
          <w:p w:rsidR="00AA4F57" w:rsidRDefault="00BB62F4">
            <w:pPr>
              <w:spacing w:before="190" w:after="190" w:line="360" w:lineRule="auto"/>
              <w:ind w:firstLine="700"/>
            </w:pPr>
            <w:r>
              <w:rPr>
                <w:color w:val="000000"/>
                <w:sz w:val="28"/>
                <w:szCs w:val="28"/>
              </w:rPr>
              <w:t>- предоставление услуг единой дежурно-диспетчерской службы на территории городского округа Похвистнево;</w:t>
            </w:r>
          </w:p>
          <w:p w:rsidR="00AA4F57" w:rsidRDefault="00BB62F4">
            <w:pPr>
              <w:spacing w:before="190" w:after="190" w:line="360" w:lineRule="auto"/>
              <w:ind w:firstLine="700"/>
            </w:pPr>
            <w:r>
              <w:rPr>
                <w:color w:val="000000"/>
                <w:sz w:val="28"/>
                <w:szCs w:val="28"/>
              </w:rPr>
              <w:t>- предоставление услуг по официальному опубликованию официальной информации;</w:t>
            </w:r>
          </w:p>
          <w:p w:rsidR="00AA4F57" w:rsidRDefault="00BB62F4">
            <w:pPr>
              <w:spacing w:before="190" w:after="190" w:line="360" w:lineRule="auto"/>
              <w:ind w:firstLine="700"/>
            </w:pPr>
            <w:r>
              <w:rPr>
                <w:color w:val="000000"/>
                <w:sz w:val="28"/>
                <w:szCs w:val="28"/>
              </w:rPr>
              <w:t>- предоставление субсидии  на возмещение расходов по профилактике и (или) тушению пожаров и проведению аварийно-спасательных работ, в том числе по материальному стимулированию, повышению квалификации добровольных пожарных, приобретению, транспортировке, эксплуатации и содержанию имущества</w:t>
            </w:r>
            <w:r w:rsidR="00624A16">
              <w:rPr>
                <w:color w:val="000000"/>
                <w:sz w:val="28"/>
                <w:szCs w:val="28"/>
              </w:rPr>
              <w:t>.</w:t>
            </w:r>
          </w:p>
          <w:p w:rsidR="00AA4F57" w:rsidRDefault="00BB62F4" w:rsidP="00981FE1">
            <w:pPr>
              <w:spacing w:before="190" w:after="190" w:line="360" w:lineRule="auto"/>
              <w:ind w:firstLine="700"/>
              <w:jc w:val="both"/>
            </w:pPr>
            <w:r>
              <w:rPr>
                <w:color w:val="000000"/>
                <w:sz w:val="28"/>
                <w:szCs w:val="28"/>
              </w:rPr>
              <w:t>Субсидии предоставляются соответствующими главными распорядителями средств бюджета городского округа Похвистнево Самарской области в соответствии с муниципальными правовыми актами Администрации городского округа Похвистнево, которые должны соответствовать общим требованиям, установленным Правительством Российской Федерации.</w:t>
            </w:r>
          </w:p>
          <w:p w:rsidR="00AA4F57" w:rsidRDefault="00BB62F4">
            <w:pPr>
              <w:spacing w:before="190" w:after="190" w:line="360" w:lineRule="auto"/>
              <w:ind w:firstLine="700"/>
            </w:pPr>
            <w:r>
              <w:rPr>
                <w:color w:val="000000"/>
                <w:sz w:val="28"/>
                <w:szCs w:val="28"/>
              </w:rPr>
              <w:t xml:space="preserve">Субсидии юридическим лицам (за исключением субсидий муниципальным учреждениям), индивидуальным предпринимателям, физическим лицам – производителям товаров, работ, услуг, осуществляющим свою деятельность на территории городского округа, могут предоставляться в случае финансового обеспечения непредвиденных  расходов за счет средств резервного фонда Администрации городского округа в соответствии с нормативно-правовыми актами Администрации </w:t>
            </w:r>
            <w:proofErr w:type="spellStart"/>
            <w:r>
              <w:rPr>
                <w:color w:val="000000"/>
                <w:sz w:val="28"/>
                <w:szCs w:val="28"/>
              </w:rPr>
              <w:t>г.о</w:t>
            </w:r>
            <w:proofErr w:type="spellEnd"/>
            <w:r>
              <w:rPr>
                <w:color w:val="000000"/>
                <w:sz w:val="28"/>
                <w:szCs w:val="28"/>
              </w:rPr>
              <w:t>. Похвистнево, утверждаемыми в соответствии с общими требованиями, установленными Правительством Российской Федерации.</w:t>
            </w:r>
          </w:p>
          <w:p w:rsidR="00AA4F57" w:rsidRDefault="00BB62F4" w:rsidP="00981FE1">
            <w:pPr>
              <w:spacing w:before="190" w:after="190" w:line="360" w:lineRule="auto"/>
              <w:ind w:firstLine="700"/>
              <w:jc w:val="both"/>
            </w:pPr>
            <w:r>
              <w:rPr>
                <w:color w:val="000000"/>
                <w:sz w:val="28"/>
                <w:szCs w:val="28"/>
              </w:rPr>
              <w:t>За счет средств бюджета городского округа предоставляются субсидии муниципальным бюджетным и автономным учреждениям на финансовое обеспечение выполнения ими муниципального задания, а также на иные цели в соответствии с порядками, установленными муниципальными правовыми актами Администрации городского округа Похвистнево.</w:t>
            </w:r>
          </w:p>
          <w:p w:rsidR="00AA4F57" w:rsidRDefault="00BB62F4" w:rsidP="00981FE1">
            <w:pPr>
              <w:spacing w:before="190" w:after="190" w:line="360" w:lineRule="auto"/>
              <w:ind w:firstLine="700"/>
              <w:jc w:val="both"/>
            </w:pPr>
            <w:r>
              <w:rPr>
                <w:color w:val="000000"/>
                <w:sz w:val="28"/>
                <w:szCs w:val="28"/>
              </w:rPr>
              <w:t>За счет средств бюджета городского округа предоставляются гранты в форме субсидий юридическим лицам (за исключением государственных (муниципальных) учреждений), индивидуальным предпринимателям, физическим лицам, в том числе на конкурсной основе.</w:t>
            </w:r>
          </w:p>
          <w:p w:rsidR="00AA4F57" w:rsidRDefault="00BB62F4">
            <w:pPr>
              <w:spacing w:before="190" w:after="190" w:line="360" w:lineRule="auto"/>
              <w:ind w:firstLine="70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Гранты в форме субсидий юридическим лицам (за исключением государственных (муниципальных) учреждений), индивидуальным предпринимателям, физическим лицам, в том числе на конкурсной основе, предоставляются соответствующими главными распорядителями бюджетных средств в соответствии с нормативными правовыми актами Администрации городского округа Похвистнево Самарской области, утверждаемыми в соответствии с общими требованиями, установленными Правительством Российской Федерации.</w:t>
            </w:r>
          </w:p>
          <w:p w:rsidR="00AA4F57" w:rsidRDefault="00BB62F4">
            <w:pPr>
              <w:spacing w:before="190" w:after="190" w:line="360" w:lineRule="auto"/>
              <w:ind w:firstLine="700"/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Статья 1</w:t>
            </w:r>
            <w:r w:rsidR="00322EBA">
              <w:rPr>
                <w:b/>
                <w:bCs/>
                <w:color w:val="000000"/>
                <w:sz w:val="28"/>
                <w:szCs w:val="28"/>
              </w:rPr>
              <w:t>3</w:t>
            </w:r>
          </w:p>
          <w:p w:rsidR="00A15786" w:rsidRPr="00133D42" w:rsidRDefault="00A15786" w:rsidP="00A15786">
            <w:pPr>
              <w:spacing w:line="360" w:lineRule="auto"/>
              <w:ind w:firstLine="539"/>
              <w:jc w:val="both"/>
              <w:rPr>
                <w:sz w:val="28"/>
                <w:szCs w:val="28"/>
              </w:rPr>
            </w:pPr>
            <w:r w:rsidRPr="00133D42">
              <w:rPr>
                <w:sz w:val="28"/>
                <w:szCs w:val="28"/>
              </w:rPr>
              <w:t>Установить в соответствии с пунктом 8 статьи 217 Бюджетного кодекса Российской Федерации, что дополнительными основаниями для внесения в 202</w:t>
            </w:r>
            <w:r w:rsidR="00BE7445">
              <w:rPr>
                <w:sz w:val="28"/>
                <w:szCs w:val="28"/>
              </w:rPr>
              <w:t>6</w:t>
            </w:r>
            <w:r w:rsidRPr="00133D42">
              <w:rPr>
                <w:sz w:val="28"/>
                <w:szCs w:val="28"/>
              </w:rPr>
              <w:t xml:space="preserve"> – 202</w:t>
            </w:r>
            <w:r w:rsidR="00BE7445">
              <w:rPr>
                <w:sz w:val="28"/>
                <w:szCs w:val="28"/>
              </w:rPr>
              <w:t>8</w:t>
            </w:r>
            <w:r w:rsidRPr="00133D42">
              <w:rPr>
                <w:sz w:val="28"/>
                <w:szCs w:val="28"/>
              </w:rPr>
              <w:t xml:space="preserve"> годах изменений в сводную бюджетную </w:t>
            </w:r>
            <w:proofErr w:type="gramStart"/>
            <w:r w:rsidRPr="00133D42">
              <w:rPr>
                <w:sz w:val="28"/>
                <w:szCs w:val="28"/>
              </w:rPr>
              <w:t xml:space="preserve">роспись </w:t>
            </w:r>
            <w:r w:rsidR="00595E6C">
              <w:rPr>
                <w:sz w:val="28"/>
                <w:szCs w:val="28"/>
              </w:rPr>
              <w:t xml:space="preserve"> </w:t>
            </w:r>
            <w:r w:rsidRPr="00133D42">
              <w:rPr>
                <w:sz w:val="28"/>
                <w:szCs w:val="28"/>
              </w:rPr>
              <w:t>без</w:t>
            </w:r>
            <w:proofErr w:type="gramEnd"/>
            <w:r w:rsidRPr="00133D42">
              <w:rPr>
                <w:sz w:val="28"/>
                <w:szCs w:val="28"/>
              </w:rPr>
              <w:t xml:space="preserve"> внесения изменений в настоящее решение являются:</w:t>
            </w:r>
          </w:p>
          <w:p w:rsidR="00A15786" w:rsidRPr="00133D42" w:rsidRDefault="00A15786" w:rsidP="00A15786">
            <w:pPr>
              <w:pStyle w:val="ConsPlusNormal"/>
              <w:spacing w:line="360" w:lineRule="auto"/>
              <w:ind w:firstLine="539"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133D42">
              <w:rPr>
                <w:rFonts w:ascii="Times New Roman" w:hAnsi="Times New Roman" w:cs="Times New Roman"/>
                <w:sz w:val="28"/>
                <w:szCs w:val="28"/>
              </w:rPr>
              <w:t>- изменение кодов бюджетной классификации расходов бюджета городского округа Похвистнево, отраженных в настоящем решении, в целях их приведения в соответствие с нормативными правовыми актами Самарской области и Российской Федерации;</w:t>
            </w:r>
          </w:p>
          <w:p w:rsidR="00A15786" w:rsidRPr="00133D42" w:rsidRDefault="00A15786" w:rsidP="00A15786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133D42">
              <w:rPr>
                <w:rFonts w:eastAsiaTheme="minorHAnsi"/>
                <w:sz w:val="28"/>
                <w:szCs w:val="28"/>
                <w:lang w:eastAsia="en-US"/>
              </w:rPr>
              <w:t xml:space="preserve">          </w:t>
            </w:r>
            <w:r w:rsidRPr="00133D42">
              <w:rPr>
                <w:sz w:val="28"/>
                <w:szCs w:val="28"/>
              </w:rPr>
              <w:t xml:space="preserve">- </w:t>
            </w:r>
            <w:r w:rsidR="00DB5AC3">
              <w:rPr>
                <w:sz w:val="28"/>
                <w:szCs w:val="28"/>
              </w:rPr>
              <w:t>изменение</w:t>
            </w:r>
            <w:r w:rsidRPr="00133D42">
              <w:rPr>
                <w:sz w:val="28"/>
                <w:szCs w:val="28"/>
              </w:rPr>
              <w:t xml:space="preserve"> бюджетных ассигнований, отраженных в настоящем решении в случае сокращения или увеличения объема </w:t>
            </w:r>
            <w:r w:rsidR="004D5966">
              <w:rPr>
                <w:sz w:val="28"/>
                <w:szCs w:val="28"/>
              </w:rPr>
              <w:t>межбюджетных трансфертов</w:t>
            </w:r>
            <w:r w:rsidRPr="00133D42">
              <w:rPr>
                <w:sz w:val="28"/>
                <w:szCs w:val="28"/>
              </w:rPr>
              <w:t>, предоставляемых из областного бюджета Самарской области и</w:t>
            </w:r>
            <w:r w:rsidR="004D5966">
              <w:rPr>
                <w:sz w:val="28"/>
                <w:szCs w:val="28"/>
              </w:rPr>
              <w:t xml:space="preserve"> (или)</w:t>
            </w:r>
            <w:r w:rsidRPr="00133D42">
              <w:rPr>
                <w:sz w:val="28"/>
                <w:szCs w:val="28"/>
              </w:rPr>
              <w:t xml:space="preserve"> не имеющих целевого назначения.</w:t>
            </w:r>
          </w:p>
          <w:p w:rsidR="00A15786" w:rsidRPr="00133D42" w:rsidRDefault="00A15786" w:rsidP="00A15786">
            <w:pPr>
              <w:autoSpaceDE w:val="0"/>
              <w:autoSpaceDN w:val="0"/>
              <w:adjustRightInd w:val="0"/>
              <w:spacing w:line="360" w:lineRule="auto"/>
              <w:ind w:firstLine="54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133D42">
              <w:rPr>
                <w:rFonts w:eastAsiaTheme="minorHAnsi"/>
                <w:sz w:val="28"/>
                <w:szCs w:val="28"/>
                <w:lang w:eastAsia="en-US"/>
              </w:rPr>
              <w:t>При внесении изменений в сводную бюджетную роспись уменьшение бюджетных ассигнований, предусмотренных на исполнение публичных нормативных обязательств и обслуживание муниципального долга, для увеличения иных бюджетных ассигнований без внесения изменений в решение о бюджете не допускается.</w:t>
            </w:r>
          </w:p>
          <w:p w:rsidR="00A15786" w:rsidRDefault="00A15786">
            <w:pPr>
              <w:spacing w:before="190" w:after="190" w:line="360" w:lineRule="auto"/>
              <w:ind w:firstLine="700"/>
              <w:jc w:val="both"/>
            </w:pPr>
            <w:r>
              <w:rPr>
                <w:b/>
                <w:bCs/>
                <w:color w:val="000000"/>
                <w:sz w:val="28"/>
                <w:szCs w:val="28"/>
              </w:rPr>
              <w:t>Статья 1</w:t>
            </w:r>
            <w:r w:rsidR="00322EBA">
              <w:rPr>
                <w:b/>
                <w:bCs/>
                <w:color w:val="000000"/>
                <w:sz w:val="28"/>
                <w:szCs w:val="28"/>
              </w:rPr>
              <w:t>4</w:t>
            </w:r>
          </w:p>
          <w:p w:rsidR="00AA4F57" w:rsidRDefault="00BB62F4">
            <w:pPr>
              <w:spacing w:before="190" w:after="190" w:line="360" w:lineRule="auto"/>
              <w:ind w:firstLine="700"/>
              <w:jc w:val="both"/>
            </w:pPr>
            <w:r>
              <w:rPr>
                <w:color w:val="000000"/>
                <w:sz w:val="28"/>
                <w:szCs w:val="28"/>
              </w:rPr>
              <w:t>Утвердить источники внутреннего финансирования дефицита бюджета городского округа Похвистнево на 202</w:t>
            </w:r>
            <w:r w:rsidR="00BE7445">
              <w:rPr>
                <w:color w:val="000000"/>
                <w:sz w:val="28"/>
                <w:szCs w:val="28"/>
              </w:rPr>
              <w:t>6</w:t>
            </w:r>
            <w:r>
              <w:rPr>
                <w:color w:val="000000"/>
                <w:sz w:val="28"/>
                <w:szCs w:val="28"/>
              </w:rPr>
              <w:t xml:space="preserve"> год согласно приложению 5 к настоящему Решению.</w:t>
            </w:r>
          </w:p>
          <w:p w:rsidR="00AA4F57" w:rsidRDefault="00BB62F4">
            <w:pPr>
              <w:spacing w:before="190" w:after="190" w:line="360" w:lineRule="auto"/>
              <w:ind w:firstLine="700"/>
              <w:jc w:val="both"/>
            </w:pPr>
            <w:r>
              <w:rPr>
                <w:color w:val="000000"/>
                <w:sz w:val="28"/>
                <w:szCs w:val="28"/>
              </w:rPr>
              <w:t>Утвердить источники внутреннего финансирования дефицита бюджета городского округа Похвистнево на плановый период 202</w:t>
            </w:r>
            <w:r w:rsidR="00BE7445">
              <w:rPr>
                <w:color w:val="000000"/>
                <w:sz w:val="28"/>
                <w:szCs w:val="28"/>
              </w:rPr>
              <w:t>7</w:t>
            </w:r>
            <w:r>
              <w:rPr>
                <w:color w:val="000000"/>
                <w:sz w:val="28"/>
                <w:szCs w:val="28"/>
              </w:rPr>
              <w:t xml:space="preserve"> и 202</w:t>
            </w:r>
            <w:r w:rsidR="00BE7445">
              <w:rPr>
                <w:color w:val="000000"/>
                <w:sz w:val="28"/>
                <w:szCs w:val="28"/>
              </w:rPr>
              <w:t>8</w:t>
            </w:r>
            <w:r>
              <w:rPr>
                <w:color w:val="000000"/>
                <w:sz w:val="28"/>
                <w:szCs w:val="28"/>
              </w:rPr>
              <w:t xml:space="preserve"> годов согласно приложению 6 к настоящему Решению.</w:t>
            </w:r>
          </w:p>
          <w:p w:rsidR="00AA4F57" w:rsidRDefault="00BB62F4">
            <w:pPr>
              <w:spacing w:before="190" w:after="190" w:line="360" w:lineRule="auto"/>
              <w:ind w:firstLine="700"/>
            </w:pPr>
            <w:r>
              <w:rPr>
                <w:b/>
                <w:bCs/>
                <w:color w:val="000000"/>
                <w:sz w:val="28"/>
                <w:szCs w:val="28"/>
              </w:rPr>
              <w:t xml:space="preserve">Статья </w:t>
            </w:r>
            <w:r w:rsidR="00322EBA">
              <w:rPr>
                <w:b/>
                <w:bCs/>
                <w:color w:val="000000"/>
                <w:sz w:val="28"/>
                <w:szCs w:val="28"/>
              </w:rPr>
              <w:t>1</w:t>
            </w:r>
            <w:r w:rsidR="00CC655C">
              <w:rPr>
                <w:b/>
                <w:bCs/>
                <w:color w:val="000000"/>
                <w:sz w:val="28"/>
                <w:szCs w:val="28"/>
              </w:rPr>
              <w:t>5</w:t>
            </w:r>
          </w:p>
          <w:p w:rsidR="00AA4F57" w:rsidRDefault="00BB62F4">
            <w:pPr>
              <w:spacing w:before="190" w:after="190" w:line="360" w:lineRule="auto"/>
              <w:ind w:firstLine="700"/>
              <w:jc w:val="both"/>
            </w:pPr>
            <w:r>
              <w:rPr>
                <w:color w:val="000000"/>
                <w:sz w:val="28"/>
                <w:szCs w:val="28"/>
              </w:rPr>
              <w:t>Утвердить программу муниципальных внутренних заимствований городского округа Похвистнево на 202</w:t>
            </w:r>
            <w:r w:rsidR="00BE7445">
              <w:rPr>
                <w:color w:val="000000"/>
                <w:sz w:val="28"/>
                <w:szCs w:val="28"/>
              </w:rPr>
              <w:t>6</w:t>
            </w:r>
            <w:r>
              <w:rPr>
                <w:color w:val="000000"/>
                <w:sz w:val="28"/>
                <w:szCs w:val="28"/>
              </w:rPr>
              <w:t xml:space="preserve"> год и на плановый период 202</w:t>
            </w:r>
            <w:r w:rsidR="00BE7445">
              <w:rPr>
                <w:color w:val="000000"/>
                <w:sz w:val="28"/>
                <w:szCs w:val="28"/>
              </w:rPr>
              <w:t>7</w:t>
            </w:r>
            <w:r>
              <w:rPr>
                <w:color w:val="000000"/>
                <w:sz w:val="28"/>
                <w:szCs w:val="28"/>
              </w:rPr>
              <w:t xml:space="preserve"> и 202</w:t>
            </w:r>
            <w:r w:rsidR="00BE7445">
              <w:rPr>
                <w:color w:val="000000"/>
                <w:sz w:val="28"/>
                <w:szCs w:val="28"/>
              </w:rPr>
              <w:t>8</w:t>
            </w:r>
            <w:r>
              <w:rPr>
                <w:color w:val="000000"/>
                <w:sz w:val="28"/>
                <w:szCs w:val="28"/>
              </w:rPr>
              <w:t xml:space="preserve"> годов согласно приложению 7 к настоящему Решению.</w:t>
            </w:r>
          </w:p>
          <w:p w:rsidR="00D11771" w:rsidRDefault="00BB62F4" w:rsidP="00D11771">
            <w:pPr>
              <w:spacing w:before="190" w:after="190" w:line="360" w:lineRule="auto"/>
              <w:ind w:firstLine="700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Статья 1</w:t>
            </w:r>
            <w:r w:rsidR="00CC655C">
              <w:rPr>
                <w:b/>
                <w:bCs/>
                <w:color w:val="000000"/>
                <w:sz w:val="28"/>
                <w:szCs w:val="28"/>
              </w:rPr>
              <w:t>6</w:t>
            </w:r>
          </w:p>
          <w:p w:rsidR="00AA4F57" w:rsidRDefault="00BB62F4" w:rsidP="00D11771">
            <w:pPr>
              <w:spacing w:before="190" w:after="190" w:line="360" w:lineRule="auto"/>
              <w:ind w:firstLine="700"/>
            </w:pPr>
            <w:r>
              <w:rPr>
                <w:color w:val="000000"/>
                <w:sz w:val="28"/>
                <w:szCs w:val="28"/>
              </w:rPr>
              <w:t>Утвердить программу муниципальных гарантий городского округа Похвистнево на 202</w:t>
            </w:r>
            <w:r w:rsidR="00BE7445">
              <w:rPr>
                <w:color w:val="000000"/>
                <w:sz w:val="28"/>
                <w:szCs w:val="28"/>
              </w:rPr>
              <w:t>6</w:t>
            </w:r>
            <w:r>
              <w:rPr>
                <w:color w:val="000000"/>
                <w:sz w:val="28"/>
                <w:szCs w:val="28"/>
              </w:rPr>
              <w:t xml:space="preserve"> год и на плановый период 202</w:t>
            </w:r>
            <w:r w:rsidR="00BE7445">
              <w:rPr>
                <w:color w:val="000000"/>
                <w:sz w:val="28"/>
                <w:szCs w:val="28"/>
              </w:rPr>
              <w:t>7</w:t>
            </w:r>
            <w:r>
              <w:rPr>
                <w:color w:val="000000"/>
                <w:sz w:val="28"/>
                <w:szCs w:val="28"/>
              </w:rPr>
              <w:t xml:space="preserve"> и 202</w:t>
            </w:r>
            <w:r w:rsidR="00BE7445">
              <w:rPr>
                <w:color w:val="000000"/>
                <w:sz w:val="28"/>
                <w:szCs w:val="28"/>
              </w:rPr>
              <w:t>8</w:t>
            </w:r>
            <w:r>
              <w:rPr>
                <w:color w:val="000000"/>
                <w:sz w:val="28"/>
                <w:szCs w:val="28"/>
              </w:rPr>
              <w:t xml:space="preserve"> годов согласно приложению 8 к настоящему Решению.</w:t>
            </w:r>
          </w:p>
          <w:p w:rsidR="00AA4F57" w:rsidRDefault="00BB62F4">
            <w:pPr>
              <w:spacing w:before="190" w:after="190" w:line="360" w:lineRule="auto"/>
              <w:ind w:firstLine="700"/>
            </w:pPr>
            <w:r>
              <w:rPr>
                <w:b/>
                <w:bCs/>
                <w:color w:val="000000"/>
                <w:sz w:val="28"/>
                <w:szCs w:val="28"/>
              </w:rPr>
              <w:t>Статья 1</w:t>
            </w:r>
            <w:r w:rsidR="00CC655C">
              <w:rPr>
                <w:b/>
                <w:bCs/>
                <w:color w:val="000000"/>
                <w:sz w:val="28"/>
                <w:szCs w:val="28"/>
              </w:rPr>
              <w:t>7</w:t>
            </w:r>
          </w:p>
          <w:p w:rsidR="00AA4F57" w:rsidRDefault="00BB62F4" w:rsidP="00CE6327">
            <w:pPr>
              <w:spacing w:before="190" w:after="190" w:line="276" w:lineRule="auto"/>
              <w:ind w:firstLine="700"/>
              <w:jc w:val="both"/>
            </w:pPr>
            <w:r>
              <w:rPr>
                <w:color w:val="000000"/>
                <w:sz w:val="28"/>
                <w:szCs w:val="28"/>
              </w:rPr>
              <w:t>1. Настоящее Решение вступает в силу с 1 января 202</w:t>
            </w:r>
            <w:r w:rsidR="00BE7445">
              <w:rPr>
                <w:color w:val="000000"/>
                <w:sz w:val="28"/>
                <w:szCs w:val="28"/>
              </w:rPr>
              <w:t>6</w:t>
            </w:r>
            <w:r>
              <w:rPr>
                <w:color w:val="000000"/>
                <w:sz w:val="28"/>
                <w:szCs w:val="28"/>
              </w:rPr>
              <w:t xml:space="preserve"> года и действует по 31 декабря 202</w:t>
            </w:r>
            <w:r w:rsidR="00BE7445">
              <w:rPr>
                <w:color w:val="000000"/>
                <w:sz w:val="28"/>
                <w:szCs w:val="28"/>
              </w:rPr>
              <w:t>8</w:t>
            </w:r>
            <w:r>
              <w:rPr>
                <w:color w:val="000000"/>
                <w:sz w:val="28"/>
                <w:szCs w:val="28"/>
              </w:rPr>
              <w:t xml:space="preserve"> года.</w:t>
            </w:r>
          </w:p>
          <w:p w:rsidR="00AA4F57" w:rsidRDefault="00BB62F4" w:rsidP="00CE6327">
            <w:pPr>
              <w:spacing w:before="190" w:after="190" w:line="276" w:lineRule="auto"/>
              <w:ind w:firstLine="700"/>
              <w:jc w:val="both"/>
            </w:pPr>
            <w:r>
              <w:rPr>
                <w:color w:val="000000"/>
                <w:sz w:val="28"/>
                <w:szCs w:val="28"/>
              </w:rPr>
              <w:t xml:space="preserve">2. Со дня вступления в силу настоящего Решения признать утратившим силу решение Думы городского округа Похвистнево Самарской области от </w:t>
            </w:r>
            <w:r w:rsidR="00BE7445">
              <w:rPr>
                <w:color w:val="000000"/>
                <w:sz w:val="28"/>
                <w:szCs w:val="28"/>
              </w:rPr>
              <w:t>24</w:t>
            </w:r>
            <w:r>
              <w:rPr>
                <w:color w:val="000000"/>
                <w:sz w:val="28"/>
                <w:szCs w:val="28"/>
              </w:rPr>
              <w:t>.12.</w:t>
            </w:r>
            <w:r w:rsidR="003C3D3D">
              <w:rPr>
                <w:color w:val="000000"/>
                <w:sz w:val="28"/>
                <w:szCs w:val="28"/>
              </w:rPr>
              <w:t>20</w:t>
            </w:r>
            <w:r>
              <w:rPr>
                <w:color w:val="000000"/>
                <w:sz w:val="28"/>
                <w:szCs w:val="28"/>
              </w:rPr>
              <w:t>2</w:t>
            </w:r>
            <w:r w:rsidR="00BE7445">
              <w:rPr>
                <w:color w:val="000000"/>
                <w:sz w:val="28"/>
                <w:szCs w:val="28"/>
              </w:rPr>
              <w:t>4</w:t>
            </w:r>
            <w:r>
              <w:rPr>
                <w:color w:val="000000"/>
                <w:sz w:val="28"/>
                <w:szCs w:val="28"/>
              </w:rPr>
              <w:t xml:space="preserve"> года №</w:t>
            </w:r>
            <w:r w:rsidR="00BE7445">
              <w:rPr>
                <w:color w:val="000000"/>
                <w:sz w:val="28"/>
                <w:szCs w:val="28"/>
              </w:rPr>
              <w:t xml:space="preserve"> 59</w:t>
            </w:r>
            <w:r>
              <w:rPr>
                <w:color w:val="000000"/>
                <w:sz w:val="28"/>
                <w:szCs w:val="28"/>
              </w:rPr>
              <w:t>-</w:t>
            </w:r>
            <w:r w:rsidR="00BE7445">
              <w:rPr>
                <w:color w:val="000000"/>
                <w:sz w:val="28"/>
                <w:szCs w:val="28"/>
              </w:rPr>
              <w:t>303</w:t>
            </w:r>
            <w:r>
              <w:rPr>
                <w:color w:val="000000"/>
                <w:sz w:val="28"/>
                <w:szCs w:val="28"/>
              </w:rPr>
              <w:t xml:space="preserve"> "О бюджете городского округа Похвистнево на 202</w:t>
            </w:r>
            <w:r w:rsidR="00BE7445">
              <w:rPr>
                <w:color w:val="000000"/>
                <w:sz w:val="28"/>
                <w:szCs w:val="28"/>
              </w:rPr>
              <w:t>5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="00BE7445">
              <w:rPr>
                <w:color w:val="000000"/>
                <w:sz w:val="28"/>
                <w:szCs w:val="28"/>
              </w:rPr>
              <w:t xml:space="preserve">финансовый </w:t>
            </w:r>
            <w:r>
              <w:rPr>
                <w:color w:val="000000"/>
                <w:sz w:val="28"/>
                <w:szCs w:val="28"/>
              </w:rPr>
              <w:t xml:space="preserve">год </w:t>
            </w:r>
            <w:proofErr w:type="gramStart"/>
            <w:r>
              <w:rPr>
                <w:color w:val="000000"/>
                <w:sz w:val="28"/>
                <w:szCs w:val="28"/>
              </w:rPr>
              <w:t>и  плановый</w:t>
            </w:r>
            <w:proofErr w:type="gramEnd"/>
            <w:r>
              <w:rPr>
                <w:color w:val="000000"/>
                <w:sz w:val="28"/>
                <w:szCs w:val="28"/>
              </w:rPr>
              <w:t xml:space="preserve"> период 202</w:t>
            </w:r>
            <w:r w:rsidR="00BE7445">
              <w:rPr>
                <w:color w:val="000000"/>
                <w:sz w:val="28"/>
                <w:szCs w:val="28"/>
              </w:rPr>
              <w:t>6</w:t>
            </w:r>
            <w:r>
              <w:rPr>
                <w:color w:val="000000"/>
                <w:sz w:val="28"/>
                <w:szCs w:val="28"/>
              </w:rPr>
              <w:t xml:space="preserve"> и 202</w:t>
            </w:r>
            <w:r w:rsidR="00BE7445">
              <w:rPr>
                <w:color w:val="000000"/>
                <w:sz w:val="28"/>
                <w:szCs w:val="28"/>
              </w:rPr>
              <w:t>7</w:t>
            </w:r>
            <w:r>
              <w:rPr>
                <w:color w:val="000000"/>
                <w:sz w:val="28"/>
                <w:szCs w:val="28"/>
              </w:rPr>
              <w:t xml:space="preserve"> годов".</w:t>
            </w:r>
          </w:p>
          <w:p w:rsidR="00AA4F57" w:rsidRDefault="00BB62F4" w:rsidP="00CE6327">
            <w:pPr>
              <w:spacing w:before="190" w:after="190" w:line="276" w:lineRule="auto"/>
              <w:ind w:firstLine="700"/>
              <w:jc w:val="both"/>
            </w:pPr>
            <w:r>
              <w:rPr>
                <w:color w:val="000000"/>
                <w:sz w:val="28"/>
                <w:szCs w:val="28"/>
              </w:rPr>
              <w:t>3. Официально опубликовать настоящее Решение.</w:t>
            </w:r>
          </w:p>
        </w:tc>
      </w:tr>
    </w:tbl>
    <w:p w:rsidR="00AA4F57" w:rsidRDefault="00AA4F57">
      <w:pPr>
        <w:rPr>
          <w:vanish/>
        </w:rPr>
      </w:pPr>
    </w:p>
    <w:tbl>
      <w:tblPr>
        <w:tblOverlap w:val="never"/>
        <w:tblW w:w="992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922"/>
      </w:tblGrid>
      <w:tr w:rsidR="00AA4F57">
        <w:tc>
          <w:tcPr>
            <w:tcW w:w="992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A4F57" w:rsidRDefault="00BB62F4">
            <w:pPr>
              <w:spacing w:before="190" w:after="190" w:line="360" w:lineRule="auto"/>
            </w:pPr>
            <w:r>
              <w:rPr>
                <w:color w:val="000000"/>
                <w:sz w:val="28"/>
                <w:szCs w:val="28"/>
              </w:rPr>
              <w:t xml:space="preserve">Председатель Думы </w:t>
            </w:r>
            <w:r w:rsidR="00A40C51">
              <w:rPr>
                <w:color w:val="000000"/>
                <w:sz w:val="28"/>
                <w:szCs w:val="28"/>
              </w:rPr>
              <w:t xml:space="preserve">                                                                                </w:t>
            </w:r>
            <w:r w:rsidR="00BE7445">
              <w:rPr>
                <w:color w:val="000000"/>
                <w:sz w:val="28"/>
                <w:szCs w:val="28"/>
              </w:rPr>
              <w:t xml:space="preserve">   </w:t>
            </w:r>
            <w:proofErr w:type="spellStart"/>
            <w:r w:rsidR="00BE7445">
              <w:rPr>
                <w:color w:val="000000"/>
                <w:sz w:val="28"/>
                <w:szCs w:val="28"/>
              </w:rPr>
              <w:t>П.Н.Клыков</w:t>
            </w:r>
            <w:proofErr w:type="spellEnd"/>
          </w:p>
          <w:p w:rsidR="00AA4F57" w:rsidRDefault="00BB62F4">
            <w:pPr>
              <w:spacing w:before="190" w:after="190" w:line="360" w:lineRule="auto"/>
            </w:pPr>
            <w:r>
              <w:rPr>
                <w:color w:val="000000"/>
                <w:sz w:val="28"/>
                <w:szCs w:val="28"/>
              </w:rPr>
              <w:t xml:space="preserve">Глава городского округа </w:t>
            </w:r>
            <w:r w:rsidR="00A40C51">
              <w:rPr>
                <w:color w:val="000000"/>
                <w:sz w:val="28"/>
                <w:szCs w:val="28"/>
              </w:rPr>
              <w:t xml:space="preserve">                                                                               </w:t>
            </w:r>
            <w:proofErr w:type="spellStart"/>
            <w:r>
              <w:rPr>
                <w:color w:val="000000"/>
                <w:sz w:val="28"/>
                <w:szCs w:val="28"/>
              </w:rPr>
              <w:t>С.П.Попов</w:t>
            </w:r>
            <w:proofErr w:type="spellEnd"/>
          </w:p>
        </w:tc>
      </w:tr>
    </w:tbl>
    <w:p w:rsidR="00BB62F4" w:rsidRDefault="00BB62F4"/>
    <w:sectPr w:rsidR="00BB62F4" w:rsidSect="00AA4F57">
      <w:headerReference w:type="default" r:id="rId8"/>
      <w:footerReference w:type="default" r:id="rId9"/>
      <w:pgSz w:w="11905" w:h="16837"/>
      <w:pgMar w:top="850" w:right="566" w:bottom="850" w:left="1417" w:header="566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22143" w:rsidRDefault="00D22143" w:rsidP="00AA4F57">
      <w:r>
        <w:separator/>
      </w:r>
    </w:p>
  </w:endnote>
  <w:endnote w:type="continuationSeparator" w:id="0">
    <w:p w:rsidR="00D22143" w:rsidRDefault="00D22143" w:rsidP="00AA4F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137" w:type="dxa"/>
      <w:tblLayout w:type="fixed"/>
      <w:tblLook w:val="01E0" w:firstRow="1" w:lastRow="1" w:firstColumn="1" w:lastColumn="1" w:noHBand="0" w:noVBand="0"/>
    </w:tblPr>
    <w:tblGrid>
      <w:gridCol w:w="10137"/>
    </w:tblGrid>
    <w:tr w:rsidR="00AA4F57">
      <w:tc>
        <w:tcPr>
          <w:tcW w:w="10137" w:type="dxa"/>
        </w:tcPr>
        <w:p w:rsidR="00AA4F57" w:rsidRDefault="00BB62F4">
          <w:pPr>
            <w:rPr>
              <w:color w:val="000000"/>
            </w:rPr>
          </w:pPr>
          <w:r>
            <w:rPr>
              <w:color w:val="000000"/>
            </w:rPr>
            <w:t xml:space="preserve"> </w:t>
          </w:r>
        </w:p>
        <w:p w:rsidR="00AA4F57" w:rsidRDefault="00AA4F57">
          <w:pPr>
            <w:spacing w:line="1" w:lineRule="auto"/>
          </w:pP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22143" w:rsidRDefault="00D22143" w:rsidP="00AA4F57">
      <w:r>
        <w:separator/>
      </w:r>
    </w:p>
  </w:footnote>
  <w:footnote w:type="continuationSeparator" w:id="0">
    <w:p w:rsidR="00D22143" w:rsidRDefault="00D22143" w:rsidP="00AA4F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137" w:type="dxa"/>
      <w:tblLayout w:type="fixed"/>
      <w:tblLook w:val="01E0" w:firstRow="1" w:lastRow="1" w:firstColumn="1" w:lastColumn="1" w:noHBand="0" w:noVBand="0"/>
    </w:tblPr>
    <w:tblGrid>
      <w:gridCol w:w="10137"/>
    </w:tblGrid>
    <w:tr w:rsidR="00AA4F57">
      <w:tc>
        <w:tcPr>
          <w:tcW w:w="10137" w:type="dxa"/>
        </w:tcPr>
        <w:p w:rsidR="00AA4F57" w:rsidRDefault="004770AE">
          <w:pPr>
            <w:jc w:val="center"/>
            <w:rPr>
              <w:color w:val="000000"/>
            </w:rPr>
          </w:pPr>
          <w:r>
            <w:fldChar w:fldCharType="begin"/>
          </w:r>
          <w:r w:rsidR="00BB62F4">
            <w:rPr>
              <w:color w:val="000000"/>
            </w:rPr>
            <w:instrText>PAGE</w:instrText>
          </w:r>
          <w:r>
            <w:fldChar w:fldCharType="separate"/>
          </w:r>
          <w:r w:rsidR="007609AC">
            <w:rPr>
              <w:noProof/>
              <w:color w:val="000000"/>
            </w:rPr>
            <w:t>8</w:t>
          </w:r>
          <w:r>
            <w:fldChar w:fldCharType="end"/>
          </w:r>
        </w:p>
        <w:p w:rsidR="00AA4F57" w:rsidRDefault="00AA4F57">
          <w:pPr>
            <w:spacing w:line="1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proofState w:spelling="clean" w:grammar="clean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4F57"/>
    <w:rsid w:val="00057341"/>
    <w:rsid w:val="001F42ED"/>
    <w:rsid w:val="002C60A0"/>
    <w:rsid w:val="00322EBA"/>
    <w:rsid w:val="00332B7E"/>
    <w:rsid w:val="003A0089"/>
    <w:rsid w:val="003B27C1"/>
    <w:rsid w:val="003C3D3D"/>
    <w:rsid w:val="003D070E"/>
    <w:rsid w:val="003F13C4"/>
    <w:rsid w:val="003F4A2A"/>
    <w:rsid w:val="00405E3E"/>
    <w:rsid w:val="004207B0"/>
    <w:rsid w:val="004770AE"/>
    <w:rsid w:val="004B4952"/>
    <w:rsid w:val="004D5966"/>
    <w:rsid w:val="00595E6C"/>
    <w:rsid w:val="00624A16"/>
    <w:rsid w:val="00670804"/>
    <w:rsid w:val="00673CFA"/>
    <w:rsid w:val="006D2EDE"/>
    <w:rsid w:val="00733DD4"/>
    <w:rsid w:val="007609AC"/>
    <w:rsid w:val="007975FC"/>
    <w:rsid w:val="007C00E2"/>
    <w:rsid w:val="00831437"/>
    <w:rsid w:val="0084589D"/>
    <w:rsid w:val="008F0336"/>
    <w:rsid w:val="00981FE1"/>
    <w:rsid w:val="009837A6"/>
    <w:rsid w:val="009A55B8"/>
    <w:rsid w:val="00A15786"/>
    <w:rsid w:val="00A40C51"/>
    <w:rsid w:val="00AA4F57"/>
    <w:rsid w:val="00AA7598"/>
    <w:rsid w:val="00AB0C05"/>
    <w:rsid w:val="00AC13C6"/>
    <w:rsid w:val="00B00872"/>
    <w:rsid w:val="00B969DF"/>
    <w:rsid w:val="00BB62F4"/>
    <w:rsid w:val="00BE7445"/>
    <w:rsid w:val="00C72A96"/>
    <w:rsid w:val="00CC655C"/>
    <w:rsid w:val="00CE6327"/>
    <w:rsid w:val="00D11771"/>
    <w:rsid w:val="00D22143"/>
    <w:rsid w:val="00D31D2A"/>
    <w:rsid w:val="00D778A9"/>
    <w:rsid w:val="00DB5AC3"/>
    <w:rsid w:val="00E06CA9"/>
    <w:rsid w:val="00E44E13"/>
    <w:rsid w:val="00EC25AA"/>
    <w:rsid w:val="00FB7E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AF6C3CD-7A6E-49EA-922B-0A5A24FE6F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44E1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rsid w:val="009B3C8F"/>
  </w:style>
  <w:style w:type="character" w:styleId="a3">
    <w:name w:val="Hyperlink"/>
    <w:rsid w:val="00AA4F57"/>
    <w:rPr>
      <w:color w:val="0000FF"/>
      <w:u w:val="single"/>
    </w:rPr>
  </w:style>
  <w:style w:type="paragraph" w:customStyle="1" w:styleId="ConsPlusNormal">
    <w:name w:val="ConsPlusNormal"/>
    <w:rsid w:val="00A1578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4">
    <w:name w:val="Balloon Text"/>
    <w:basedOn w:val="a"/>
    <w:link w:val="a5"/>
    <w:semiHidden/>
    <w:unhideWhenUsed/>
    <w:rsid w:val="007C00E2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semiHidden/>
    <w:rsid w:val="007C00E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176ECC-2C48-4F11-9320-C2B24EE3ED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10</Pages>
  <Words>2008</Words>
  <Characters>11450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13432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Войтехович Елена Дмитриевна</dc:creator>
  <cp:lastModifiedBy>Елена Суздалева</cp:lastModifiedBy>
  <cp:revision>11</cp:revision>
  <cp:lastPrinted>2025-12-19T04:29:00Z</cp:lastPrinted>
  <dcterms:created xsi:type="dcterms:W3CDTF">2025-10-24T08:11:00Z</dcterms:created>
  <dcterms:modified xsi:type="dcterms:W3CDTF">2026-05-07T10:47:00Z</dcterms:modified>
</cp:coreProperties>
</file>